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78491DD6"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Katie Anderson</w:t>
            </w:r>
          </w:p>
        </w:tc>
        <w:tc>
          <w:tcPr>
            <w:tcW w:w="3413" w:type="dxa"/>
          </w:tcPr>
          <w:p w14:paraId="76ECAF3C" w14:textId="5F3B12B2"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1D18FC1F" w:rsidR="006232B9" w:rsidRPr="00092754" w:rsidRDefault="00711A7A"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10</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7FF2AE87" w:rsidR="009305BE" w:rsidRPr="00092754" w:rsidRDefault="00711A7A"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August 6</w:t>
      </w:r>
      <w:r w:rsidR="00BC283E"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0DBA0BAB" w:rsidR="00253AFA" w:rsidRPr="00092754" w:rsidRDefault="00711A7A" w:rsidP="0072426D">
      <w:pPr>
        <w:tabs>
          <w:tab w:val="center" w:pos="5400"/>
          <w:tab w:val="right" w:pos="10890"/>
        </w:tabs>
        <w:ind w:left="180" w:right="202"/>
        <w:rPr>
          <w:rFonts w:ascii="Arial" w:hAnsi="Arial" w:cs="Arial"/>
          <w:sz w:val="20"/>
          <w:szCs w:val="20"/>
          <w:shd w:val="clear" w:color="auto" w:fill="FFFFFF"/>
        </w:rPr>
      </w:pPr>
      <w:r w:rsidRPr="00711A7A">
        <w:rPr>
          <w:rFonts w:ascii="Arial" w:hAnsi="Arial" w:cs="Arial"/>
          <w:sz w:val="20"/>
          <w:szCs w:val="20"/>
          <w:shd w:val="clear" w:color="auto" w:fill="FFFFFF"/>
        </w:rPr>
        <w:t>In today’s first reading God invites all who are hungry or thirsty to receive food and drink without cost. Jesus feeds the hungry multitude and reveals the abundance of God. At the eucharistic table we remember all who are hungry or poor in our world today. As we share the bread of life, we are sent forth to give ourselves away as bread for the hungry.</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7011726E" w:rsidR="00E85DCF" w:rsidRPr="00092754" w:rsidRDefault="003B50E5" w:rsidP="003B50E5">
      <w:pPr>
        <w:tabs>
          <w:tab w:val="center" w:pos="5400"/>
          <w:tab w:val="right" w:pos="10598"/>
        </w:tabs>
        <w:spacing w:before="120" w:after="120"/>
        <w:ind w:right="202"/>
        <w:rPr>
          <w:rFonts w:ascii="Arial" w:hAnsi="Arial" w:cs="Arial"/>
          <w:b/>
          <w:bCs/>
          <w:sz w:val="22"/>
          <w:szCs w:val="22"/>
        </w:rPr>
      </w:pPr>
      <w:r w:rsidRPr="003B50E5">
        <w:rPr>
          <w:rFonts w:ascii="Arial" w:hAnsi="Arial" w:cs="Arial"/>
          <w:b/>
          <w:bCs/>
          <w:noProof/>
          <w:sz w:val="22"/>
          <w:szCs w:val="22"/>
        </w:rPr>
        <w:drawing>
          <wp:anchor distT="0" distB="0" distL="114300" distR="114300" simplePos="0" relativeHeight="251842560" behindDoc="1" locked="0" layoutInCell="1" allowOverlap="1" wp14:anchorId="0D4A8F82" wp14:editId="3567257F">
            <wp:simplePos x="0" y="0"/>
            <wp:positionH relativeFrom="margin">
              <wp:posOffset>948690</wp:posOffset>
            </wp:positionH>
            <wp:positionV relativeFrom="paragraph">
              <wp:posOffset>173355</wp:posOffset>
            </wp:positionV>
            <wp:extent cx="5136515" cy="4433302"/>
            <wp:effectExtent l="0" t="0" r="6985" b="5715"/>
            <wp:wrapNone/>
            <wp:docPr id="1831963134"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3134" name="Picture 1" descr="A sheet of music with black and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36515" cy="4433302"/>
                    </a:xfrm>
                    <a:prstGeom prst="rect">
                      <a:avLst/>
                    </a:prstGeom>
                  </pic:spPr>
                </pic:pic>
              </a:graphicData>
            </a:graphic>
            <wp14:sizeRelH relativeFrom="margin">
              <wp14:pctWidth>0</wp14:pctWidth>
            </wp14:sizeRelH>
            <wp14:sizeRelV relativeFrom="margin">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All Who Hunger, Gather Gladly</w:t>
      </w:r>
      <w:r>
        <w:rPr>
          <w:rFonts w:ascii="Arial" w:hAnsi="Arial" w:cs="Arial"/>
          <w:b/>
          <w:bCs/>
          <w:sz w:val="22"/>
          <w:szCs w:val="22"/>
        </w:rPr>
        <w:tab/>
      </w:r>
      <w:r w:rsidR="00E71B8C" w:rsidRPr="00092754">
        <w:rPr>
          <w:rFonts w:ascii="Arial" w:hAnsi="Arial" w:cs="Arial"/>
          <w:b/>
          <w:bCs/>
          <w:sz w:val="22"/>
          <w:szCs w:val="22"/>
        </w:rPr>
        <w:t xml:space="preserve">ELW </w:t>
      </w:r>
      <w:r w:rsidR="00711A7A">
        <w:rPr>
          <w:rFonts w:ascii="Arial" w:hAnsi="Arial" w:cs="Arial"/>
          <w:b/>
          <w:bCs/>
          <w:sz w:val="22"/>
          <w:szCs w:val="22"/>
        </w:rPr>
        <w:t>461</w:t>
      </w:r>
    </w:p>
    <w:p w14:paraId="2068E28F" w14:textId="106AE64B"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7C4E348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4E91E42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0B84C7E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3D2416A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6F0AD3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544BBE9" w14:textId="77777777" w:rsidR="0072426D" w:rsidRPr="00092754" w:rsidRDefault="0072426D" w:rsidP="0072426D">
      <w:pPr>
        <w:spacing w:after="120"/>
        <w:rPr>
          <w:rFonts w:ascii="Arial" w:hAnsi="Arial" w:cs="Arial"/>
          <w:b/>
          <w:bCs/>
          <w:sz w:val="22"/>
          <w:szCs w:val="22"/>
        </w:rPr>
      </w:pPr>
    </w:p>
    <w:p w14:paraId="25C5EE2E" w14:textId="77777777" w:rsidR="0072426D" w:rsidRPr="00092754" w:rsidRDefault="0072426D" w:rsidP="0072426D">
      <w:pPr>
        <w:spacing w:after="120"/>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 xml:space="preserve">Blessed be the holy </w:t>
      </w:r>
      <w:proofErr w:type="gramStart"/>
      <w:r w:rsidRPr="00092754">
        <w:rPr>
          <w:rFonts w:ascii="Arial" w:eastAsia="Times New Roman" w:hAnsi="Arial" w:cs="Arial"/>
          <w:sz w:val="22"/>
          <w:szCs w:val="22"/>
        </w:rPr>
        <w:t>Trinity,</w:t>
      </w:r>
      <w:r w:rsidRPr="00092754">
        <w:rPr>
          <w:rFonts w:ascii="Segoe UI Symbol" w:eastAsia="Times New Roman" w:hAnsi="Segoe UI Symbol" w:cs="Segoe UI Symbol"/>
          <w:sz w:val="22"/>
          <w:szCs w:val="22"/>
        </w:rPr>
        <w:t>☩</w:t>
      </w:r>
      <w:proofErr w:type="gramEnd"/>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lastRenderedPageBreak/>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t>PRAYER OF THE DAY</w:t>
      </w:r>
    </w:p>
    <w:bookmarkEnd w:id="4"/>
    <w:p w14:paraId="087B0FFE" w14:textId="4632724E" w:rsidR="006601B4" w:rsidRPr="00092754" w:rsidRDefault="00711A7A" w:rsidP="0072426D">
      <w:pPr>
        <w:tabs>
          <w:tab w:val="center" w:pos="5040"/>
          <w:tab w:val="right" w:pos="10728"/>
        </w:tabs>
        <w:ind w:left="270"/>
        <w:rPr>
          <w:rFonts w:ascii="Arial" w:hAnsi="Arial" w:cs="Arial"/>
          <w:b/>
          <w:bCs/>
          <w:sz w:val="22"/>
          <w:szCs w:val="22"/>
          <w:shd w:val="clear" w:color="auto" w:fill="FFFFFF"/>
        </w:rPr>
      </w:pPr>
      <w:r w:rsidRPr="00711A7A">
        <w:rPr>
          <w:rFonts w:ascii="Arial" w:hAnsi="Arial" w:cs="Arial"/>
          <w:b/>
          <w:bCs/>
          <w:sz w:val="22"/>
          <w:szCs w:val="22"/>
          <w:shd w:val="clear" w:color="auto" w:fill="FFFFFF"/>
        </w:rPr>
        <w:t xml:space="preserve">Glorious God, your generosity waters the world with goodness, and you cover creation with abundance. Awaken in us a hunger for the food that satisfies both body and spirit, and with this food fill all the starving </w:t>
      </w:r>
      <w:r w:rsidR="0091546D" w:rsidRPr="00711A7A">
        <w:rPr>
          <w:rFonts w:ascii="Arial" w:hAnsi="Arial" w:cs="Arial"/>
          <w:b/>
          <w:bCs/>
          <w:sz w:val="22"/>
          <w:szCs w:val="22"/>
          <w:shd w:val="clear" w:color="auto" w:fill="FFFFFF"/>
        </w:rPr>
        <w:t>world,</w:t>
      </w:r>
      <w:r w:rsidRPr="00711A7A">
        <w:rPr>
          <w:rFonts w:ascii="Arial" w:hAnsi="Arial" w:cs="Arial"/>
          <w:b/>
          <w:bCs/>
          <w:sz w:val="22"/>
          <w:szCs w:val="22"/>
          <w:shd w:val="clear" w:color="auto" w:fill="FFFFFF"/>
        </w:rPr>
        <w:t xml:space="preserve"> through your Son, Jesus Christ, our </w:t>
      </w:r>
      <w:proofErr w:type="gramStart"/>
      <w:r w:rsidRPr="00711A7A">
        <w:rPr>
          <w:rFonts w:ascii="Arial" w:hAnsi="Arial" w:cs="Arial"/>
          <w:b/>
          <w:bCs/>
          <w:sz w:val="22"/>
          <w:szCs w:val="22"/>
          <w:shd w:val="clear" w:color="auto" w:fill="FFFFFF"/>
        </w:rPr>
        <w:t>Savior</w:t>
      </w:r>
      <w:proofErr w:type="gramEnd"/>
      <w:r w:rsidRPr="00711A7A">
        <w:rPr>
          <w:rFonts w:ascii="Arial" w:hAnsi="Arial" w:cs="Arial"/>
          <w:b/>
          <w:bCs/>
          <w:sz w:val="22"/>
          <w:szCs w:val="22"/>
          <w:shd w:val="clear" w:color="auto" w:fill="FFFFFF"/>
        </w:rPr>
        <w:t xml:space="preserve"> and </w:t>
      </w:r>
      <w:r w:rsidR="0091546D" w:rsidRPr="00711A7A">
        <w:rPr>
          <w:rFonts w:ascii="Arial" w:hAnsi="Arial" w:cs="Arial"/>
          <w:b/>
          <w:bCs/>
          <w:sz w:val="22"/>
          <w:szCs w:val="22"/>
          <w:shd w:val="clear" w:color="auto" w:fill="FFFFFF"/>
        </w:rPr>
        <w:t>Lord.</w:t>
      </w:r>
      <w:r w:rsidR="00D749D0">
        <w:rPr>
          <w:rFonts w:ascii="Arial" w:hAnsi="Arial" w:cs="Arial"/>
          <w:b/>
          <w:bCs/>
          <w:sz w:val="22"/>
          <w:szCs w:val="22"/>
          <w:shd w:val="clear" w:color="auto" w:fill="FFFFFF"/>
        </w:rPr>
        <w:t xml:space="preserve"> Amen.</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3B50E5" w:rsidRDefault="00F631CA" w:rsidP="003B50E5">
      <w:pPr>
        <w:jc w:val="center"/>
        <w:rPr>
          <w:rFonts w:ascii="Arial" w:hAnsi="Arial" w:cs="Arial"/>
          <w:b/>
          <w:bCs/>
          <w:sz w:val="22"/>
          <w:szCs w:val="22"/>
        </w:rPr>
      </w:pPr>
      <w:r w:rsidRPr="003B50E5">
        <w:rPr>
          <w:rFonts w:ascii="Arial" w:hAnsi="Arial" w:cs="Arial"/>
          <w:b/>
          <w:bCs/>
          <w:sz w:val="22"/>
          <w:szCs w:val="22"/>
          <w:u w:val="single"/>
        </w:rPr>
        <w:t>SCRIPTURE READINGS</w:t>
      </w:r>
    </w:p>
    <w:p w14:paraId="7AE8C1B2" w14:textId="57ACCBBC" w:rsidR="009423D0" w:rsidRPr="003B50E5" w:rsidRDefault="00B251FF" w:rsidP="003B50E5">
      <w:pPr>
        <w:tabs>
          <w:tab w:val="center" w:pos="5040"/>
          <w:tab w:val="right" w:pos="10728"/>
        </w:tabs>
        <w:spacing w:after="120"/>
        <w:rPr>
          <w:rFonts w:ascii="Arial" w:hAnsi="Arial" w:cs="Arial"/>
          <w:b/>
          <w:bCs/>
          <w:sz w:val="22"/>
          <w:szCs w:val="22"/>
        </w:rPr>
      </w:pPr>
      <w:r w:rsidRPr="003B50E5">
        <w:rPr>
          <w:rFonts w:ascii="Arial" w:hAnsi="Arial" w:cs="Arial"/>
          <w:b/>
          <w:bCs/>
          <w:sz w:val="22"/>
          <w:szCs w:val="22"/>
        </w:rPr>
        <w:t>F</w:t>
      </w:r>
      <w:r w:rsidR="006A2447" w:rsidRPr="003B50E5">
        <w:rPr>
          <w:rFonts w:ascii="Arial" w:hAnsi="Arial" w:cs="Arial"/>
          <w:b/>
          <w:bCs/>
          <w:sz w:val="22"/>
          <w:szCs w:val="22"/>
        </w:rPr>
        <w:t>IRST READING</w:t>
      </w:r>
      <w:r w:rsidR="0049490E" w:rsidRPr="003B50E5">
        <w:rPr>
          <w:rFonts w:ascii="Arial" w:hAnsi="Arial" w:cs="Arial"/>
          <w:b/>
          <w:bCs/>
          <w:sz w:val="22"/>
          <w:szCs w:val="22"/>
        </w:rPr>
        <w:t>:</w:t>
      </w:r>
      <w:r w:rsidR="00212FEE" w:rsidRPr="003B50E5">
        <w:rPr>
          <w:rFonts w:ascii="Arial" w:hAnsi="Arial" w:cs="Arial"/>
          <w:b/>
          <w:bCs/>
          <w:sz w:val="22"/>
          <w:szCs w:val="22"/>
        </w:rPr>
        <w:t xml:space="preserve"> </w:t>
      </w:r>
      <w:r w:rsidR="00711A7A" w:rsidRPr="003B50E5">
        <w:rPr>
          <w:rFonts w:ascii="Arial" w:hAnsi="Arial" w:cs="Arial"/>
          <w:b/>
          <w:bCs/>
          <w:sz w:val="22"/>
          <w:szCs w:val="22"/>
        </w:rPr>
        <w:t>Isaiah 55:1-5</w:t>
      </w:r>
    </w:p>
    <w:p w14:paraId="3CC63C9D" w14:textId="1D36D782" w:rsidR="00136A71" w:rsidRPr="003B50E5" w:rsidRDefault="00711A7A" w:rsidP="003B50E5">
      <w:pPr>
        <w:spacing w:before="120"/>
        <w:ind w:left="187"/>
        <w:rPr>
          <w:rFonts w:ascii="Arial" w:hAnsi="Arial" w:cs="Arial"/>
          <w:sz w:val="22"/>
          <w:szCs w:val="22"/>
          <w:shd w:val="clear" w:color="auto" w:fill="FFFFFF"/>
        </w:rPr>
      </w:pP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w:t>
      </w:r>
      <w:r w:rsidRPr="003B50E5">
        <w:rPr>
          <w:rFonts w:ascii="Arial" w:hAnsi="Arial" w:cs="Arial"/>
          <w:sz w:val="22"/>
          <w:szCs w:val="22"/>
          <w:shd w:val="clear" w:color="auto" w:fill="FFFFFF"/>
        </w:rPr>
        <w:t>Ho, everyone who thirsts,</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come to the waters;</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and you that have no money,</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come, buy and eat!</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Come, buy wine and milk</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without money and without price.</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2</w:t>
      </w:r>
      <w:r w:rsidRPr="003B50E5">
        <w:rPr>
          <w:rFonts w:ascii="Arial" w:hAnsi="Arial" w:cs="Arial"/>
          <w:sz w:val="22"/>
          <w:szCs w:val="22"/>
          <w:shd w:val="clear" w:color="auto" w:fill="FFFFFF"/>
        </w:rPr>
        <w:t>Why do you spend your money for that which is not bread,</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and your labor for that which does not satisfy?</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Listen carefully to me, and eat what is good,</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and delight yourselves in rich food.</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3</w:t>
      </w:r>
      <w:r w:rsidRPr="003B50E5">
        <w:rPr>
          <w:rFonts w:ascii="Arial" w:hAnsi="Arial" w:cs="Arial"/>
          <w:sz w:val="22"/>
          <w:szCs w:val="22"/>
          <w:shd w:val="clear" w:color="auto" w:fill="FFFFFF"/>
        </w:rPr>
        <w:t>Incline your ear, and come to me;</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listen, so that you may live.</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I will make with you an everlasting covenant,</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my steadfast, sure love for David.</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4</w:t>
      </w:r>
      <w:r w:rsidRPr="003B50E5">
        <w:rPr>
          <w:rFonts w:ascii="Arial" w:hAnsi="Arial" w:cs="Arial"/>
          <w:sz w:val="22"/>
          <w:szCs w:val="22"/>
          <w:shd w:val="clear" w:color="auto" w:fill="FFFFFF"/>
        </w:rPr>
        <w:t>See, I made him a witness to the peoples,</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a leader and commander for the peoples.</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5</w:t>
      </w:r>
      <w:r w:rsidRPr="003B50E5">
        <w:rPr>
          <w:rFonts w:ascii="Arial" w:hAnsi="Arial" w:cs="Arial"/>
          <w:sz w:val="22"/>
          <w:szCs w:val="22"/>
          <w:shd w:val="clear" w:color="auto" w:fill="FFFFFF"/>
        </w:rPr>
        <w:t>See, you shall call nations that you do not know,</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and nations that do not know you shall run to you,</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because of the </w:t>
      </w:r>
      <w:r w:rsidRPr="003B50E5">
        <w:rPr>
          <w:rFonts w:ascii="Arial" w:hAnsi="Arial" w:cs="Arial"/>
          <w:smallCaps/>
          <w:sz w:val="22"/>
          <w:szCs w:val="22"/>
          <w:shd w:val="clear" w:color="auto" w:fill="FFFFFF"/>
        </w:rPr>
        <w:t>Lord</w:t>
      </w:r>
      <w:r w:rsidRPr="003B50E5">
        <w:rPr>
          <w:rFonts w:ascii="Arial" w:hAnsi="Arial" w:cs="Arial"/>
          <w:sz w:val="22"/>
          <w:szCs w:val="22"/>
          <w:shd w:val="clear" w:color="auto" w:fill="FFFFFF"/>
        </w:rPr>
        <w:t> your God, the Holy One of Israel,</w:t>
      </w:r>
      <w:r w:rsidR="003B50E5" w:rsidRPr="003B50E5">
        <w:rPr>
          <w:rFonts w:ascii="Arial" w:hAnsi="Arial" w:cs="Arial"/>
          <w:sz w:val="22"/>
          <w:szCs w:val="22"/>
          <w:shd w:val="clear" w:color="auto" w:fill="FFFFFF"/>
        </w:rPr>
        <w:t xml:space="preserve"> </w:t>
      </w:r>
      <w:r w:rsidRPr="003B50E5">
        <w:rPr>
          <w:rFonts w:ascii="Arial" w:hAnsi="Arial" w:cs="Arial"/>
          <w:sz w:val="22"/>
          <w:szCs w:val="22"/>
          <w:shd w:val="clear" w:color="auto" w:fill="FFFFFF"/>
        </w:rPr>
        <w:t>for he has glorified you.</w:t>
      </w:r>
    </w:p>
    <w:p w14:paraId="76426970" w14:textId="0AC182DE" w:rsidR="004638E0" w:rsidRPr="003B50E5" w:rsidRDefault="004638E0" w:rsidP="003B50E5">
      <w:pPr>
        <w:spacing w:before="120"/>
        <w:ind w:left="187"/>
        <w:rPr>
          <w:rFonts w:ascii="Arial" w:hAnsi="Arial" w:cs="Arial"/>
          <w:sz w:val="22"/>
          <w:szCs w:val="22"/>
          <w:shd w:val="clear" w:color="auto" w:fill="FFFFFF"/>
        </w:rPr>
      </w:pPr>
      <w:r w:rsidRPr="003B50E5">
        <w:rPr>
          <w:rFonts w:ascii="Arial" w:eastAsia="Times New Roman" w:hAnsi="Arial" w:cs="Arial"/>
          <w:sz w:val="22"/>
          <w:szCs w:val="22"/>
        </w:rPr>
        <w:t>Word of God, word of life.</w:t>
      </w:r>
      <w:r w:rsidRPr="003B50E5">
        <w:rPr>
          <w:rFonts w:ascii="Arial" w:hAnsi="Arial" w:cs="Arial"/>
          <w:noProof/>
          <w:sz w:val="22"/>
          <w:szCs w:val="22"/>
        </w:rPr>
        <w:t xml:space="preserve"> </w:t>
      </w:r>
    </w:p>
    <w:p w14:paraId="4D76CEE3" w14:textId="72DEA436" w:rsidR="004D1E5F" w:rsidRPr="003B50E5" w:rsidRDefault="004638E0" w:rsidP="003B50E5">
      <w:pPr>
        <w:ind w:left="180"/>
        <w:rPr>
          <w:rStyle w:val="Strong"/>
          <w:rFonts w:ascii="Arial" w:eastAsia="Times New Roman" w:hAnsi="Arial" w:cs="Arial"/>
          <w:sz w:val="22"/>
          <w:szCs w:val="22"/>
        </w:rPr>
      </w:pPr>
      <w:r w:rsidRPr="003B50E5">
        <w:rPr>
          <w:rStyle w:val="Strong"/>
          <w:rFonts w:ascii="Arial" w:eastAsia="Times New Roman" w:hAnsi="Arial" w:cs="Arial"/>
          <w:sz w:val="22"/>
          <w:szCs w:val="22"/>
        </w:rPr>
        <w:t>Thanks be to God.</w:t>
      </w:r>
    </w:p>
    <w:p w14:paraId="0C044061" w14:textId="726EC4C4" w:rsidR="00997F9E" w:rsidRPr="003B50E5" w:rsidRDefault="00997F9E" w:rsidP="003B50E5">
      <w:pPr>
        <w:spacing w:before="120" w:after="120"/>
        <w:rPr>
          <w:rFonts w:ascii="Arial" w:hAnsi="Arial" w:cs="Arial"/>
          <w:b/>
          <w:bCs/>
          <w:sz w:val="22"/>
          <w:szCs w:val="22"/>
        </w:rPr>
      </w:pPr>
      <w:r w:rsidRPr="003B50E5">
        <w:rPr>
          <w:rFonts w:ascii="Arial" w:hAnsi="Arial" w:cs="Arial"/>
          <w:b/>
          <w:bCs/>
          <w:sz w:val="22"/>
          <w:szCs w:val="22"/>
        </w:rPr>
        <w:t xml:space="preserve">PSALM: Psalm </w:t>
      </w:r>
      <w:r w:rsidR="009423D0" w:rsidRPr="003B50E5">
        <w:rPr>
          <w:rFonts w:ascii="Arial" w:hAnsi="Arial" w:cs="Arial"/>
          <w:b/>
          <w:bCs/>
          <w:sz w:val="22"/>
          <w:szCs w:val="22"/>
        </w:rPr>
        <w:t>145:14</w:t>
      </w:r>
      <w:r w:rsidR="00711A7A" w:rsidRPr="003B50E5">
        <w:rPr>
          <w:rFonts w:ascii="Arial" w:hAnsi="Arial" w:cs="Arial"/>
          <w:b/>
          <w:bCs/>
          <w:sz w:val="22"/>
          <w:szCs w:val="22"/>
        </w:rPr>
        <w:t>-21</w:t>
      </w:r>
    </w:p>
    <w:p w14:paraId="309BB78E" w14:textId="34CCE934" w:rsidR="005C58B7" w:rsidRPr="003B50E5" w:rsidRDefault="00711A7A" w:rsidP="003B50E5">
      <w:pPr>
        <w:spacing w:before="120" w:after="120"/>
        <w:rPr>
          <w:rStyle w:val="refrain"/>
          <w:rFonts w:ascii="Arial" w:hAnsi="Arial" w:cs="Arial"/>
          <w:b/>
          <w:bCs/>
          <w:sz w:val="22"/>
          <w:szCs w:val="22"/>
          <w:shd w:val="clear" w:color="auto" w:fill="FFFFFF"/>
        </w:rPr>
      </w:pP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8</w:t>
      </w:r>
      <w:r w:rsidRPr="003B50E5">
        <w:rPr>
          <w:rFonts w:ascii="Arial" w:hAnsi="Arial" w:cs="Arial"/>
          <w:sz w:val="22"/>
          <w:szCs w:val="22"/>
          <w:shd w:val="clear" w:color="auto" w:fill="FFFFFF"/>
        </w:rPr>
        <w:t>The </w:t>
      </w:r>
      <w:r w:rsidRPr="003B50E5">
        <w:rPr>
          <w:rFonts w:ascii="Arial" w:hAnsi="Arial" w:cs="Arial"/>
          <w:smallCaps/>
          <w:sz w:val="22"/>
          <w:szCs w:val="22"/>
          <w:shd w:val="clear" w:color="auto" w:fill="FFFFFF"/>
        </w:rPr>
        <w:t>Lord</w:t>
      </w:r>
      <w:r w:rsidRPr="003B50E5">
        <w:rPr>
          <w:rFonts w:ascii="Arial" w:hAnsi="Arial" w:cs="Arial"/>
          <w:sz w:val="22"/>
          <w:szCs w:val="22"/>
          <w:shd w:val="clear" w:color="auto" w:fill="FFFFFF"/>
        </w:rPr>
        <w:t> is gracious and full of compassion,</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slow to anger and abounding in steadfast love.</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9</w:t>
      </w:r>
      <w:r w:rsidRPr="003B50E5">
        <w:rPr>
          <w:rStyle w:val="Strong"/>
          <w:rFonts w:ascii="Arial" w:hAnsi="Arial" w:cs="Arial"/>
          <w:smallCaps/>
          <w:sz w:val="22"/>
          <w:szCs w:val="22"/>
          <w:shd w:val="clear" w:color="auto" w:fill="FFFFFF"/>
        </w:rPr>
        <w:t>Lord</w:t>
      </w:r>
      <w:r w:rsidRPr="003B50E5">
        <w:rPr>
          <w:rStyle w:val="Strong"/>
          <w:rFonts w:ascii="Arial" w:hAnsi="Arial" w:cs="Arial"/>
          <w:sz w:val="22"/>
          <w:szCs w:val="22"/>
          <w:shd w:val="clear" w:color="auto" w:fill="FFFFFF"/>
        </w:rPr>
        <w:t>, you are good to all,</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Style w:val="Strong"/>
          <w:rFonts w:ascii="Arial" w:hAnsi="Arial" w:cs="Arial"/>
          <w:sz w:val="22"/>
          <w:szCs w:val="22"/>
          <w:shd w:val="clear" w:color="auto" w:fill="FFFFFF"/>
        </w:rPr>
        <w:t>and your compassion is over all your works.</w:t>
      </w:r>
      <w:r w:rsidRPr="003B50E5">
        <w:rPr>
          <w:rStyle w:val="refrain"/>
          <w:rFonts w:ascii="Arial" w:hAnsi="Arial" w:cs="Arial"/>
          <w:b/>
          <w:bCs/>
          <w:sz w:val="22"/>
          <w:szCs w:val="22"/>
          <w:shd w:val="clear" w:color="auto" w:fill="FFFFFF"/>
        </w:rPr>
        <w:t> </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14</w:t>
      </w:r>
      <w:r w:rsidRPr="003B50E5">
        <w:rPr>
          <w:rFonts w:ascii="Arial" w:hAnsi="Arial" w:cs="Arial"/>
          <w:sz w:val="22"/>
          <w:szCs w:val="22"/>
          <w:shd w:val="clear" w:color="auto" w:fill="FFFFFF"/>
        </w:rPr>
        <w:t>The Lord upholds all those who fall</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and lifts up those who are bowed down.</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15</w:t>
      </w:r>
      <w:r w:rsidRPr="003B50E5">
        <w:rPr>
          <w:rStyle w:val="Strong"/>
          <w:rFonts w:ascii="Arial" w:hAnsi="Arial" w:cs="Arial"/>
          <w:sz w:val="22"/>
          <w:szCs w:val="22"/>
          <w:shd w:val="clear" w:color="auto" w:fill="FFFFFF"/>
        </w:rPr>
        <w:t>The eyes of all wait upon you, O </w:t>
      </w:r>
      <w:r w:rsidRPr="003B50E5">
        <w:rPr>
          <w:rStyle w:val="Strong"/>
          <w:rFonts w:ascii="Arial" w:hAnsi="Arial" w:cs="Arial"/>
          <w:smallCaps/>
          <w:sz w:val="22"/>
          <w:szCs w:val="22"/>
          <w:shd w:val="clear" w:color="auto" w:fill="FFFFFF"/>
        </w:rPr>
        <w:t>Lord</w:t>
      </w:r>
      <w:r w:rsidRPr="003B50E5">
        <w:rPr>
          <w:rStyle w:val="Strong"/>
          <w:rFonts w:ascii="Arial" w:hAnsi="Arial" w:cs="Arial"/>
          <w:sz w:val="22"/>
          <w:szCs w:val="22"/>
          <w:shd w:val="clear" w:color="auto" w:fill="FFFFFF"/>
        </w:rPr>
        <w:t>,</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Style w:val="Strong"/>
          <w:rFonts w:ascii="Arial" w:hAnsi="Arial" w:cs="Arial"/>
          <w:sz w:val="22"/>
          <w:szCs w:val="22"/>
          <w:shd w:val="clear" w:color="auto" w:fill="FFFFFF"/>
        </w:rPr>
        <w:t>and you give them their food in due season.</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16</w:t>
      </w:r>
      <w:r w:rsidRPr="003B50E5">
        <w:rPr>
          <w:rFonts w:ascii="Arial" w:hAnsi="Arial" w:cs="Arial"/>
          <w:sz w:val="22"/>
          <w:szCs w:val="22"/>
          <w:shd w:val="clear" w:color="auto" w:fill="FFFFFF"/>
        </w:rPr>
        <w:t>You open wide your hand</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and satisfy the desire of every living thing.</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17</w:t>
      </w:r>
      <w:r w:rsidRPr="003B50E5">
        <w:rPr>
          <w:rStyle w:val="Strong"/>
          <w:rFonts w:ascii="Arial" w:hAnsi="Arial" w:cs="Arial"/>
          <w:sz w:val="22"/>
          <w:szCs w:val="22"/>
          <w:shd w:val="clear" w:color="auto" w:fill="FFFFFF"/>
        </w:rPr>
        <w:t>You are righteous in all your ways</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Style w:val="Strong"/>
          <w:rFonts w:ascii="Arial" w:hAnsi="Arial" w:cs="Arial"/>
          <w:sz w:val="22"/>
          <w:szCs w:val="22"/>
          <w:shd w:val="clear" w:color="auto" w:fill="FFFFFF"/>
        </w:rPr>
        <w:t>and loving in all your works.</w:t>
      </w:r>
      <w:r w:rsidRPr="003B50E5">
        <w:rPr>
          <w:rStyle w:val="refrain"/>
          <w:rFonts w:ascii="Arial" w:hAnsi="Arial" w:cs="Arial"/>
          <w:b/>
          <w:bCs/>
          <w:sz w:val="22"/>
          <w:szCs w:val="22"/>
          <w:shd w:val="clear" w:color="auto" w:fill="FFFFFF"/>
        </w:rPr>
        <w:t> </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18</w:t>
      </w:r>
      <w:r w:rsidRPr="003B50E5">
        <w:rPr>
          <w:rFonts w:ascii="Arial" w:hAnsi="Arial" w:cs="Arial"/>
          <w:sz w:val="22"/>
          <w:szCs w:val="22"/>
          <w:shd w:val="clear" w:color="auto" w:fill="FFFFFF"/>
        </w:rPr>
        <w:t>You are near to all who call upon you,</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to all who call upon you faithfully.</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19</w:t>
      </w:r>
      <w:r w:rsidRPr="003B50E5">
        <w:rPr>
          <w:rStyle w:val="Strong"/>
          <w:rFonts w:ascii="Arial" w:hAnsi="Arial" w:cs="Arial"/>
          <w:sz w:val="22"/>
          <w:szCs w:val="22"/>
          <w:shd w:val="clear" w:color="auto" w:fill="FFFFFF"/>
        </w:rPr>
        <w:t>You fulfill the desire of those who fear you;</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Style w:val="Strong"/>
          <w:rFonts w:ascii="Arial" w:hAnsi="Arial" w:cs="Arial"/>
          <w:sz w:val="22"/>
          <w:szCs w:val="22"/>
          <w:shd w:val="clear" w:color="auto" w:fill="FFFFFF"/>
        </w:rPr>
        <w:t>you hear their cry and save them.</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20</w:t>
      </w:r>
      <w:r w:rsidRPr="003B50E5">
        <w:rPr>
          <w:rFonts w:ascii="Arial" w:hAnsi="Arial" w:cs="Arial"/>
          <w:sz w:val="22"/>
          <w:szCs w:val="22"/>
          <w:shd w:val="clear" w:color="auto" w:fill="FFFFFF"/>
        </w:rPr>
        <w:t>You watch over all those who love you,</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but all the wicked you shall destroy.</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vertAlign w:val="superscript"/>
        </w:rPr>
        <w:t>21</w:t>
      </w:r>
      <w:r w:rsidRPr="003B50E5">
        <w:rPr>
          <w:rStyle w:val="Strong"/>
          <w:rFonts w:ascii="Arial" w:hAnsi="Arial" w:cs="Arial"/>
          <w:sz w:val="22"/>
          <w:szCs w:val="22"/>
          <w:shd w:val="clear" w:color="auto" w:fill="FFFFFF"/>
        </w:rPr>
        <w:t>My mouth shall speak the praise of the </w:t>
      </w:r>
      <w:r w:rsidRPr="003B50E5">
        <w:rPr>
          <w:rStyle w:val="Strong"/>
          <w:rFonts w:ascii="Arial" w:hAnsi="Arial" w:cs="Arial"/>
          <w:smallCaps/>
          <w:sz w:val="22"/>
          <w:szCs w:val="22"/>
          <w:shd w:val="clear" w:color="auto" w:fill="FFFFFF"/>
        </w:rPr>
        <w:t>Lord</w:t>
      </w:r>
      <w:r w:rsidRPr="003B50E5">
        <w:rPr>
          <w:rStyle w:val="Strong"/>
          <w:rFonts w:ascii="Arial" w:hAnsi="Arial" w:cs="Arial"/>
          <w:sz w:val="22"/>
          <w:szCs w:val="22"/>
          <w:shd w:val="clear" w:color="auto" w:fill="FFFFFF"/>
        </w:rPr>
        <w:t>;</w:t>
      </w:r>
      <w:r w:rsidRPr="003B50E5">
        <w:rPr>
          <w:rFonts w:ascii="Arial" w:hAnsi="Arial" w:cs="Arial"/>
          <w:sz w:val="22"/>
          <w:szCs w:val="22"/>
        </w:rPr>
        <w:br/>
      </w:r>
      <w:r w:rsidRPr="003B50E5">
        <w:rPr>
          <w:rFonts w:ascii="Arial" w:hAnsi="Arial" w:cs="Arial"/>
          <w:sz w:val="22"/>
          <w:szCs w:val="22"/>
          <w:shd w:val="clear" w:color="auto" w:fill="FFFFFF"/>
        </w:rPr>
        <w:t> </w:t>
      </w:r>
      <w:r w:rsidRPr="003B50E5">
        <w:rPr>
          <w:rFonts w:ascii="Arial" w:hAnsi="Arial" w:cs="Arial"/>
          <w:sz w:val="22"/>
          <w:szCs w:val="22"/>
          <w:shd w:val="clear" w:color="auto" w:fill="FFFFFF"/>
        </w:rPr>
        <w:t> </w:t>
      </w:r>
      <w:r w:rsidRPr="003B50E5">
        <w:rPr>
          <w:rStyle w:val="Strong"/>
          <w:rFonts w:ascii="Arial" w:hAnsi="Arial" w:cs="Arial"/>
          <w:sz w:val="22"/>
          <w:szCs w:val="22"/>
          <w:shd w:val="clear" w:color="auto" w:fill="FFFFFF"/>
        </w:rPr>
        <w:t>let all flesh bless God’s holy name forever and ever</w:t>
      </w:r>
      <w:r w:rsidR="009423D0" w:rsidRPr="003B50E5">
        <w:rPr>
          <w:rFonts w:ascii="Arial" w:hAnsi="Arial" w:cs="Arial"/>
          <w:sz w:val="22"/>
          <w:szCs w:val="22"/>
          <w:shd w:val="clear" w:color="auto" w:fill="FFFFFF"/>
        </w:rPr>
        <w:t>.</w:t>
      </w:r>
      <w:r w:rsidR="009423D0" w:rsidRPr="003B50E5">
        <w:rPr>
          <w:rStyle w:val="refrain"/>
          <w:rFonts w:ascii="Arial" w:hAnsi="Arial" w:cs="Arial"/>
          <w:b/>
          <w:bCs/>
          <w:sz w:val="22"/>
          <w:szCs w:val="22"/>
          <w:shd w:val="clear" w:color="auto" w:fill="FFFFFF"/>
        </w:rPr>
        <w:t> </w:t>
      </w:r>
      <w:r w:rsidR="00417D69" w:rsidRPr="003B50E5">
        <w:rPr>
          <w:rStyle w:val="refrain"/>
          <w:rFonts w:ascii="Arial" w:hAnsi="Arial" w:cs="Arial"/>
          <w:b/>
          <w:bCs/>
          <w:sz w:val="22"/>
          <w:szCs w:val="22"/>
          <w:shd w:val="clear" w:color="auto" w:fill="FFFFFF"/>
        </w:rPr>
        <w:t> </w:t>
      </w:r>
    </w:p>
    <w:p w14:paraId="650F76D0" w14:textId="27446734" w:rsidR="00F103A5" w:rsidRPr="003B50E5" w:rsidRDefault="0079510F" w:rsidP="003B50E5">
      <w:pPr>
        <w:spacing w:before="120" w:after="120"/>
        <w:rPr>
          <w:rFonts w:ascii="Arial" w:hAnsi="Arial" w:cs="Arial"/>
          <w:b/>
          <w:bCs/>
          <w:sz w:val="22"/>
          <w:szCs w:val="22"/>
        </w:rPr>
      </w:pPr>
      <w:r w:rsidRPr="003B50E5">
        <w:rPr>
          <w:rFonts w:ascii="Arial" w:hAnsi="Arial" w:cs="Arial"/>
          <w:b/>
          <w:bCs/>
          <w:sz w:val="22"/>
          <w:szCs w:val="22"/>
        </w:rPr>
        <w:t>S</w:t>
      </w:r>
      <w:r w:rsidR="006A2447" w:rsidRPr="003B50E5">
        <w:rPr>
          <w:rFonts w:ascii="Arial" w:hAnsi="Arial" w:cs="Arial"/>
          <w:b/>
          <w:bCs/>
          <w:sz w:val="22"/>
          <w:szCs w:val="22"/>
        </w:rPr>
        <w:t>ECOND READING</w:t>
      </w:r>
      <w:r w:rsidR="003A008B" w:rsidRPr="003B50E5">
        <w:rPr>
          <w:rFonts w:ascii="Arial" w:hAnsi="Arial" w:cs="Arial"/>
          <w:b/>
          <w:bCs/>
          <w:sz w:val="22"/>
          <w:szCs w:val="22"/>
        </w:rPr>
        <w:t>:</w:t>
      </w:r>
      <w:r w:rsidR="00253AFA" w:rsidRPr="003B50E5">
        <w:rPr>
          <w:rFonts w:ascii="Arial" w:hAnsi="Arial" w:cs="Arial"/>
          <w:b/>
          <w:bCs/>
          <w:sz w:val="22"/>
          <w:szCs w:val="22"/>
        </w:rPr>
        <w:t xml:space="preserve"> </w:t>
      </w:r>
      <w:r w:rsidR="00092754" w:rsidRPr="003B50E5">
        <w:rPr>
          <w:rFonts w:ascii="Arial" w:hAnsi="Arial" w:cs="Arial"/>
          <w:b/>
          <w:bCs/>
          <w:sz w:val="22"/>
          <w:szCs w:val="22"/>
        </w:rPr>
        <w:t xml:space="preserve">Romans </w:t>
      </w:r>
      <w:r w:rsidR="00711A7A" w:rsidRPr="003B50E5">
        <w:rPr>
          <w:rFonts w:ascii="Arial" w:hAnsi="Arial" w:cs="Arial"/>
          <w:b/>
          <w:bCs/>
          <w:sz w:val="22"/>
          <w:szCs w:val="22"/>
        </w:rPr>
        <w:t>9:1-5</w:t>
      </w:r>
    </w:p>
    <w:p w14:paraId="176843C0" w14:textId="77777777" w:rsidR="00711A7A" w:rsidRPr="003B50E5" w:rsidRDefault="00711A7A" w:rsidP="003B50E5">
      <w:pPr>
        <w:shd w:val="clear" w:color="auto" w:fill="FFFFFF"/>
        <w:rPr>
          <w:rFonts w:ascii="Arial" w:eastAsia="Times New Roman" w:hAnsi="Arial" w:cs="Arial"/>
          <w:sz w:val="22"/>
          <w:szCs w:val="22"/>
        </w:rPr>
      </w:pPr>
      <w:r w:rsidRPr="003B50E5">
        <w:rPr>
          <w:rFonts w:ascii="Arial" w:eastAsia="Times New Roman" w:hAnsi="Arial" w:cs="Arial"/>
          <w:sz w:val="22"/>
          <w:szCs w:val="22"/>
          <w:vertAlign w:val="superscript"/>
        </w:rPr>
        <w:t>1</w:t>
      </w:r>
      <w:r w:rsidRPr="003B50E5">
        <w:rPr>
          <w:rFonts w:ascii="Arial" w:eastAsia="Times New Roman" w:hAnsi="Arial" w:cs="Arial"/>
          <w:sz w:val="22"/>
          <w:szCs w:val="22"/>
        </w:rPr>
        <w:t>I am speaking the truth in Christ—I am not lying; my conscience confirms it by the Holy Spirit—</w:t>
      </w:r>
      <w:r w:rsidRPr="003B50E5">
        <w:rPr>
          <w:rFonts w:ascii="Arial" w:eastAsia="Times New Roman" w:hAnsi="Arial" w:cs="Arial"/>
          <w:sz w:val="22"/>
          <w:szCs w:val="22"/>
          <w:vertAlign w:val="superscript"/>
        </w:rPr>
        <w:t>2</w:t>
      </w:r>
      <w:r w:rsidRPr="003B50E5">
        <w:rPr>
          <w:rFonts w:ascii="Arial" w:eastAsia="Times New Roman" w:hAnsi="Arial" w:cs="Arial"/>
          <w:sz w:val="22"/>
          <w:szCs w:val="22"/>
        </w:rPr>
        <w:t>I have great sorrow and unceasing anguish in my heart. </w:t>
      </w:r>
      <w:r w:rsidRPr="003B50E5">
        <w:rPr>
          <w:rFonts w:ascii="Arial" w:eastAsia="Times New Roman" w:hAnsi="Arial" w:cs="Arial"/>
          <w:sz w:val="22"/>
          <w:szCs w:val="22"/>
          <w:vertAlign w:val="superscript"/>
        </w:rPr>
        <w:t>3</w:t>
      </w:r>
      <w:r w:rsidRPr="003B50E5">
        <w:rPr>
          <w:rFonts w:ascii="Arial" w:eastAsia="Times New Roman" w:hAnsi="Arial" w:cs="Arial"/>
          <w:sz w:val="22"/>
          <w:szCs w:val="22"/>
        </w:rPr>
        <w:t>For I could wish that I myself were accursed and cut off from Christ for the sake of my own people, my kindred according to the flesh. </w:t>
      </w:r>
      <w:r w:rsidRPr="003B50E5">
        <w:rPr>
          <w:rFonts w:ascii="Arial" w:eastAsia="Times New Roman" w:hAnsi="Arial" w:cs="Arial"/>
          <w:sz w:val="22"/>
          <w:szCs w:val="22"/>
          <w:vertAlign w:val="superscript"/>
        </w:rPr>
        <w:t>4</w:t>
      </w:r>
      <w:r w:rsidRPr="003B50E5">
        <w:rPr>
          <w:rFonts w:ascii="Arial" w:eastAsia="Times New Roman" w:hAnsi="Arial" w:cs="Arial"/>
          <w:sz w:val="22"/>
          <w:szCs w:val="22"/>
        </w:rPr>
        <w:t>They are Israelites, and to them belong the adoption, the glory, the covenants, the giving of the law, the worship, and the promises; </w:t>
      </w:r>
      <w:r w:rsidRPr="003B50E5">
        <w:rPr>
          <w:rFonts w:ascii="Arial" w:eastAsia="Times New Roman" w:hAnsi="Arial" w:cs="Arial"/>
          <w:sz w:val="22"/>
          <w:szCs w:val="22"/>
          <w:vertAlign w:val="superscript"/>
        </w:rPr>
        <w:t>5</w:t>
      </w:r>
      <w:r w:rsidRPr="003B50E5">
        <w:rPr>
          <w:rFonts w:ascii="Arial" w:eastAsia="Times New Roman" w:hAnsi="Arial" w:cs="Arial"/>
          <w:sz w:val="22"/>
          <w:szCs w:val="22"/>
        </w:rPr>
        <w:t>to them belong the patriarchs, and from them, according to the flesh, comes the Messiah, who is over all, God blessed forever. Amen.</w:t>
      </w:r>
    </w:p>
    <w:p w14:paraId="3870EFB1" w14:textId="5FA79999" w:rsidR="000421CA" w:rsidRPr="003B50E5" w:rsidRDefault="000421CA" w:rsidP="003B50E5">
      <w:pPr>
        <w:tabs>
          <w:tab w:val="center" w:pos="5040"/>
          <w:tab w:val="right" w:pos="10728"/>
        </w:tabs>
        <w:spacing w:before="120"/>
        <w:ind w:left="180"/>
        <w:rPr>
          <w:rFonts w:ascii="Arial" w:eastAsia="Times New Roman" w:hAnsi="Arial" w:cs="Arial"/>
          <w:sz w:val="22"/>
          <w:szCs w:val="22"/>
        </w:rPr>
      </w:pPr>
      <w:r w:rsidRPr="003B50E5">
        <w:rPr>
          <w:rFonts w:ascii="Arial" w:eastAsia="Times New Roman" w:hAnsi="Arial" w:cs="Arial"/>
          <w:sz w:val="22"/>
          <w:szCs w:val="22"/>
        </w:rPr>
        <w:t>Word of God, word of life.</w:t>
      </w:r>
    </w:p>
    <w:p w14:paraId="3ADE83E1" w14:textId="68DF85FC" w:rsidR="00A30AB7" w:rsidRPr="003B50E5" w:rsidRDefault="000421CA" w:rsidP="003B50E5">
      <w:pPr>
        <w:ind w:left="180"/>
        <w:rPr>
          <w:rFonts w:ascii="Arial" w:hAnsi="Arial" w:cs="Arial"/>
          <w:noProof/>
          <w:sz w:val="22"/>
          <w:szCs w:val="22"/>
        </w:rPr>
      </w:pPr>
      <w:r w:rsidRPr="003B50E5">
        <w:rPr>
          <w:rFonts w:ascii="Arial" w:eastAsia="Times New Roman" w:hAnsi="Arial" w:cs="Arial"/>
          <w:b/>
          <w:bCs/>
          <w:sz w:val="22"/>
          <w:szCs w:val="22"/>
        </w:rPr>
        <w:t>Thanks be to God.</w:t>
      </w:r>
      <w:r w:rsidRPr="003B50E5">
        <w:rPr>
          <w:rFonts w:ascii="Arial" w:hAnsi="Arial" w:cs="Arial"/>
          <w:noProof/>
          <w:sz w:val="22"/>
          <w:szCs w:val="22"/>
        </w:rPr>
        <w:t xml:space="preserve"> </w:t>
      </w:r>
    </w:p>
    <w:p w14:paraId="1635F91E" w14:textId="77777777" w:rsidR="003B50E5" w:rsidRDefault="003B50E5">
      <w:pPr>
        <w:spacing w:after="160" w:line="259" w:lineRule="auto"/>
        <w:rPr>
          <w:rFonts w:ascii="Arial" w:hAnsi="Arial" w:cs="Arial"/>
          <w:b/>
          <w:bCs/>
          <w:sz w:val="22"/>
          <w:szCs w:val="22"/>
        </w:rPr>
      </w:pPr>
      <w:r>
        <w:rPr>
          <w:rFonts w:ascii="Arial" w:hAnsi="Arial" w:cs="Arial"/>
          <w:b/>
          <w:bCs/>
          <w:sz w:val="22"/>
          <w:szCs w:val="22"/>
        </w:rPr>
        <w:br w:type="page"/>
      </w:r>
    </w:p>
    <w:p w14:paraId="3C14C5A6" w14:textId="38EBCB7D" w:rsidR="00913DCD" w:rsidRPr="003B50E5" w:rsidRDefault="003B50E5" w:rsidP="003B50E5">
      <w:pPr>
        <w:tabs>
          <w:tab w:val="center" w:pos="5400"/>
          <w:tab w:val="right" w:pos="10350"/>
        </w:tabs>
        <w:spacing w:before="120" w:after="120"/>
        <w:rPr>
          <w:rFonts w:ascii="Arial" w:hAnsi="Arial" w:cs="Arial"/>
          <w:b/>
          <w:bCs/>
          <w:sz w:val="22"/>
          <w:szCs w:val="22"/>
        </w:rPr>
      </w:pPr>
      <w:r w:rsidRPr="003B50E5">
        <w:rPr>
          <w:rFonts w:ascii="Arial" w:hAnsi="Arial" w:cs="Arial"/>
          <w:noProof/>
          <w:sz w:val="22"/>
          <w:szCs w:val="22"/>
        </w:rPr>
        <w:lastRenderedPageBreak/>
        <w:drawing>
          <wp:anchor distT="36576" distB="36576" distL="36576" distR="36576" simplePos="0" relativeHeight="251657216" behindDoc="1" locked="0" layoutInCell="1" allowOverlap="1" wp14:anchorId="30DFBF90" wp14:editId="60E58A77">
            <wp:simplePos x="0" y="0"/>
            <wp:positionH relativeFrom="column">
              <wp:posOffset>1809750</wp:posOffset>
            </wp:positionH>
            <wp:positionV relativeFrom="paragraph">
              <wp:posOffset>-5715</wp:posOffset>
            </wp:positionV>
            <wp:extent cx="4988560" cy="2066290"/>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988560" cy="206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3B50E5">
        <w:rPr>
          <w:rFonts w:ascii="Arial" w:hAnsi="Arial" w:cs="Arial"/>
          <w:b/>
          <w:bCs/>
          <w:sz w:val="22"/>
          <w:szCs w:val="22"/>
        </w:rPr>
        <w:t xml:space="preserve">GOSPEL </w:t>
      </w:r>
      <w:r w:rsidR="00A42BD9" w:rsidRPr="003B50E5">
        <w:rPr>
          <w:rFonts w:ascii="Arial" w:hAnsi="Arial" w:cs="Arial"/>
          <w:b/>
          <w:bCs/>
          <w:sz w:val="22"/>
          <w:szCs w:val="22"/>
        </w:rPr>
        <w:t>ACCLAMATION</w:t>
      </w:r>
      <w:r w:rsidR="00D5396F" w:rsidRPr="003B50E5">
        <w:rPr>
          <w:rFonts w:ascii="Arial" w:hAnsi="Arial" w:cs="Arial"/>
          <w:b/>
          <w:bCs/>
          <w:sz w:val="22"/>
          <w:szCs w:val="22"/>
        </w:rPr>
        <w:t xml:space="preserve"> </w:t>
      </w:r>
      <w:r w:rsidR="00913DCD" w:rsidRPr="003B50E5">
        <w:rPr>
          <w:rFonts w:ascii="Arial" w:hAnsi="Arial" w:cs="Arial"/>
          <w:b/>
          <w:bCs/>
          <w:sz w:val="22"/>
          <w:szCs w:val="22"/>
        </w:rPr>
        <w:tab/>
      </w:r>
      <w:r w:rsidR="00913DCD" w:rsidRPr="003B50E5">
        <w:rPr>
          <w:rFonts w:ascii="Arial" w:hAnsi="Arial" w:cs="Arial"/>
          <w:b/>
          <w:bCs/>
          <w:sz w:val="22"/>
          <w:szCs w:val="22"/>
        </w:rPr>
        <w:tab/>
      </w:r>
    </w:p>
    <w:p w14:paraId="59C4AFEB" w14:textId="229FA4F6" w:rsidR="002C0CA5" w:rsidRPr="003B50E5" w:rsidRDefault="002C0CA5" w:rsidP="003B50E5">
      <w:pPr>
        <w:tabs>
          <w:tab w:val="center" w:pos="5400"/>
          <w:tab w:val="right" w:pos="10350"/>
        </w:tabs>
        <w:spacing w:before="120" w:after="120"/>
        <w:rPr>
          <w:rFonts w:ascii="Arial" w:hAnsi="Arial" w:cs="Arial"/>
          <w:b/>
          <w:bCs/>
          <w:sz w:val="22"/>
          <w:szCs w:val="22"/>
        </w:rPr>
      </w:pPr>
    </w:p>
    <w:p w14:paraId="5EE56678" w14:textId="09FE39AE" w:rsidR="002C0CA5" w:rsidRPr="003B50E5" w:rsidRDefault="002C0CA5" w:rsidP="003B50E5">
      <w:pPr>
        <w:tabs>
          <w:tab w:val="center" w:pos="5400"/>
          <w:tab w:val="right" w:pos="10350"/>
        </w:tabs>
        <w:spacing w:before="120" w:after="120"/>
        <w:rPr>
          <w:rFonts w:ascii="Arial" w:hAnsi="Arial" w:cs="Arial"/>
          <w:b/>
          <w:bCs/>
          <w:sz w:val="22"/>
          <w:szCs w:val="22"/>
        </w:rPr>
      </w:pPr>
    </w:p>
    <w:p w14:paraId="50382F43" w14:textId="6F7CFDE6" w:rsidR="00654B52" w:rsidRPr="003B50E5" w:rsidRDefault="00654B52" w:rsidP="003B50E5">
      <w:pPr>
        <w:tabs>
          <w:tab w:val="center" w:pos="5400"/>
          <w:tab w:val="right" w:pos="10350"/>
        </w:tabs>
        <w:spacing w:before="120" w:after="120"/>
        <w:rPr>
          <w:rFonts w:ascii="Arial" w:hAnsi="Arial" w:cs="Arial"/>
          <w:b/>
          <w:bCs/>
          <w:sz w:val="22"/>
          <w:szCs w:val="22"/>
        </w:rPr>
      </w:pPr>
    </w:p>
    <w:p w14:paraId="7B89A82B" w14:textId="44E02192" w:rsidR="00793373" w:rsidRDefault="00793373" w:rsidP="003B50E5">
      <w:pPr>
        <w:tabs>
          <w:tab w:val="center" w:pos="5400"/>
          <w:tab w:val="right" w:pos="10350"/>
        </w:tabs>
        <w:spacing w:before="240" w:after="120"/>
        <w:rPr>
          <w:rFonts w:ascii="Arial" w:hAnsi="Arial" w:cs="Arial"/>
          <w:b/>
          <w:bCs/>
          <w:sz w:val="22"/>
          <w:szCs w:val="22"/>
        </w:rPr>
      </w:pPr>
    </w:p>
    <w:p w14:paraId="44C3DF18" w14:textId="2F82B14B" w:rsidR="003B50E5" w:rsidRDefault="003B50E5" w:rsidP="003B50E5">
      <w:pPr>
        <w:tabs>
          <w:tab w:val="center" w:pos="5400"/>
          <w:tab w:val="right" w:pos="10350"/>
        </w:tabs>
        <w:spacing w:before="240" w:after="120"/>
        <w:rPr>
          <w:rFonts w:ascii="Arial" w:hAnsi="Arial" w:cs="Arial"/>
          <w:b/>
          <w:bCs/>
          <w:sz w:val="22"/>
          <w:szCs w:val="22"/>
        </w:rPr>
      </w:pPr>
    </w:p>
    <w:p w14:paraId="032A4E4C" w14:textId="62AF83A7" w:rsidR="003B50E5" w:rsidRDefault="003B50E5" w:rsidP="003B50E5">
      <w:pPr>
        <w:tabs>
          <w:tab w:val="center" w:pos="5400"/>
          <w:tab w:val="right" w:pos="10980"/>
        </w:tabs>
        <w:spacing w:before="120" w:after="120"/>
        <w:rPr>
          <w:rFonts w:ascii="Arial" w:hAnsi="Arial" w:cs="Arial"/>
          <w:b/>
          <w:bCs/>
          <w:sz w:val="22"/>
          <w:szCs w:val="22"/>
        </w:rPr>
      </w:pPr>
    </w:p>
    <w:p w14:paraId="724C5C8A" w14:textId="57D29C51" w:rsidR="003B50E5" w:rsidRDefault="003B50E5" w:rsidP="003B50E5">
      <w:pPr>
        <w:tabs>
          <w:tab w:val="center" w:pos="5400"/>
          <w:tab w:val="right" w:pos="10980"/>
        </w:tabs>
        <w:spacing w:before="120" w:after="120"/>
        <w:rPr>
          <w:rFonts w:ascii="Arial" w:hAnsi="Arial" w:cs="Arial"/>
          <w:b/>
          <w:bCs/>
          <w:sz w:val="22"/>
          <w:szCs w:val="22"/>
        </w:rPr>
      </w:pPr>
    </w:p>
    <w:p w14:paraId="0131E736" w14:textId="0276E5EB" w:rsidR="009423D0" w:rsidRPr="003B50E5" w:rsidRDefault="00AD525A" w:rsidP="003B50E5">
      <w:pPr>
        <w:tabs>
          <w:tab w:val="center" w:pos="5400"/>
          <w:tab w:val="right" w:pos="10980"/>
        </w:tabs>
        <w:spacing w:before="120" w:after="120"/>
        <w:rPr>
          <w:rFonts w:ascii="Arial" w:eastAsia="Times New Roman" w:hAnsi="Arial" w:cs="Arial"/>
          <w:b/>
          <w:bCs/>
          <w:sz w:val="22"/>
          <w:szCs w:val="22"/>
        </w:rPr>
      </w:pPr>
      <w:r w:rsidRPr="003B50E5">
        <w:rPr>
          <w:rFonts w:ascii="Arial" w:hAnsi="Arial" w:cs="Arial"/>
          <w:b/>
          <w:bCs/>
          <w:sz w:val="22"/>
          <w:szCs w:val="22"/>
        </w:rPr>
        <w:t>GOSPEL</w:t>
      </w:r>
      <w:r w:rsidR="003A008B" w:rsidRPr="003B50E5">
        <w:rPr>
          <w:rFonts w:ascii="Arial" w:hAnsi="Arial" w:cs="Arial"/>
          <w:b/>
          <w:bCs/>
          <w:sz w:val="22"/>
          <w:szCs w:val="22"/>
        </w:rPr>
        <w:t>:</w:t>
      </w:r>
      <w:r w:rsidRPr="003B50E5">
        <w:rPr>
          <w:rFonts w:ascii="Arial" w:eastAsia="Times New Roman" w:hAnsi="Arial" w:cs="Arial"/>
          <w:b/>
          <w:bCs/>
          <w:sz w:val="22"/>
          <w:szCs w:val="22"/>
        </w:rPr>
        <w:t xml:space="preserve"> </w:t>
      </w:r>
      <w:r w:rsidR="001B26D8" w:rsidRPr="003B50E5">
        <w:rPr>
          <w:rFonts w:ascii="Arial" w:eastAsia="Times New Roman" w:hAnsi="Arial" w:cs="Arial"/>
          <w:b/>
          <w:bCs/>
          <w:sz w:val="22"/>
          <w:szCs w:val="22"/>
        </w:rPr>
        <w:t>Matthew 14:13</w:t>
      </w:r>
      <w:r w:rsidR="00711A7A" w:rsidRPr="003B50E5">
        <w:rPr>
          <w:rFonts w:ascii="Arial" w:eastAsia="Times New Roman" w:hAnsi="Arial" w:cs="Arial"/>
          <w:b/>
          <w:bCs/>
          <w:sz w:val="22"/>
          <w:szCs w:val="22"/>
        </w:rPr>
        <w:t>-21</w:t>
      </w:r>
    </w:p>
    <w:p w14:paraId="48EA3EB2" w14:textId="1EE2FCAB" w:rsidR="00711A7A" w:rsidRPr="003B50E5" w:rsidRDefault="00711A7A" w:rsidP="003B50E5">
      <w:pPr>
        <w:shd w:val="clear" w:color="auto" w:fill="FFFFFF"/>
        <w:rPr>
          <w:rFonts w:ascii="Arial" w:eastAsia="Times New Roman" w:hAnsi="Arial" w:cs="Arial"/>
          <w:sz w:val="22"/>
          <w:szCs w:val="22"/>
        </w:rPr>
      </w:pPr>
      <w:r w:rsidRPr="003B50E5">
        <w:rPr>
          <w:rFonts w:ascii="Arial" w:eastAsia="Times New Roman" w:hAnsi="Arial" w:cs="Arial"/>
          <w:sz w:val="22"/>
          <w:szCs w:val="22"/>
          <w:vertAlign w:val="superscript"/>
        </w:rPr>
        <w:t>13</w:t>
      </w:r>
      <w:r w:rsidRPr="003B50E5">
        <w:rPr>
          <w:rFonts w:ascii="Arial" w:eastAsia="Times New Roman" w:hAnsi="Arial" w:cs="Arial"/>
          <w:sz w:val="22"/>
          <w:szCs w:val="22"/>
        </w:rPr>
        <w:t>Now when Jesus heard [about the beheading of John the Baptist], he withdrew from there in a boat to a deserted place by himself. But when the crowds heard it, they followed him on foot from the towns. </w:t>
      </w:r>
      <w:r w:rsidRPr="003B50E5">
        <w:rPr>
          <w:rFonts w:ascii="Arial" w:eastAsia="Times New Roman" w:hAnsi="Arial" w:cs="Arial"/>
          <w:sz w:val="22"/>
          <w:szCs w:val="22"/>
          <w:vertAlign w:val="superscript"/>
        </w:rPr>
        <w:t>14</w:t>
      </w:r>
      <w:r w:rsidRPr="003B50E5">
        <w:rPr>
          <w:rFonts w:ascii="Arial" w:eastAsia="Times New Roman" w:hAnsi="Arial" w:cs="Arial"/>
          <w:sz w:val="22"/>
          <w:szCs w:val="22"/>
        </w:rPr>
        <w:t xml:space="preserve">When he went ashore, he saw a great crowd; and he had compassion for them and cured their </w:t>
      </w:r>
      <w:proofErr w:type="gramStart"/>
      <w:r w:rsidRPr="003B50E5">
        <w:rPr>
          <w:rFonts w:ascii="Arial" w:eastAsia="Times New Roman" w:hAnsi="Arial" w:cs="Arial"/>
          <w:sz w:val="22"/>
          <w:szCs w:val="22"/>
        </w:rPr>
        <w:t>sick</w:t>
      </w:r>
      <w:proofErr w:type="gramEnd"/>
      <w:r w:rsidRPr="003B50E5">
        <w:rPr>
          <w:rFonts w:ascii="Arial" w:eastAsia="Times New Roman" w:hAnsi="Arial" w:cs="Arial"/>
          <w:sz w:val="22"/>
          <w:szCs w:val="22"/>
        </w:rPr>
        <w:t>. </w:t>
      </w:r>
      <w:r w:rsidRPr="003B50E5">
        <w:rPr>
          <w:rFonts w:ascii="Arial" w:eastAsia="Times New Roman" w:hAnsi="Arial" w:cs="Arial"/>
          <w:sz w:val="22"/>
          <w:szCs w:val="22"/>
          <w:vertAlign w:val="superscript"/>
        </w:rPr>
        <w:t>15</w:t>
      </w:r>
      <w:r w:rsidRPr="003B50E5">
        <w:rPr>
          <w:rFonts w:ascii="Arial" w:eastAsia="Times New Roman" w:hAnsi="Arial" w:cs="Arial"/>
          <w:sz w:val="22"/>
          <w:szCs w:val="22"/>
        </w:rPr>
        <w:t>When it was evening, the disciples came to him and said, “This is a deserted place, and the hour is now late; send the crowds away so that they may go into the villages and buy food for themselves.” </w:t>
      </w:r>
      <w:r w:rsidRPr="003B50E5">
        <w:rPr>
          <w:rFonts w:ascii="Arial" w:eastAsia="Times New Roman" w:hAnsi="Arial" w:cs="Arial"/>
          <w:sz w:val="22"/>
          <w:szCs w:val="22"/>
          <w:vertAlign w:val="superscript"/>
        </w:rPr>
        <w:t>16</w:t>
      </w:r>
      <w:r w:rsidRPr="003B50E5">
        <w:rPr>
          <w:rFonts w:ascii="Arial" w:eastAsia="Times New Roman" w:hAnsi="Arial" w:cs="Arial"/>
          <w:sz w:val="22"/>
          <w:szCs w:val="22"/>
        </w:rPr>
        <w:t>Jesus said to them, “They need not go away; you give them something to eat.” </w:t>
      </w:r>
      <w:r w:rsidRPr="003B50E5">
        <w:rPr>
          <w:rFonts w:ascii="Arial" w:eastAsia="Times New Roman" w:hAnsi="Arial" w:cs="Arial"/>
          <w:sz w:val="22"/>
          <w:szCs w:val="22"/>
          <w:vertAlign w:val="superscript"/>
        </w:rPr>
        <w:t>17</w:t>
      </w:r>
      <w:r w:rsidRPr="003B50E5">
        <w:rPr>
          <w:rFonts w:ascii="Arial" w:eastAsia="Times New Roman" w:hAnsi="Arial" w:cs="Arial"/>
          <w:sz w:val="22"/>
          <w:szCs w:val="22"/>
        </w:rPr>
        <w:t>They replied, “We have nothing here but five loaves and two fish.” </w:t>
      </w:r>
      <w:r w:rsidRPr="003B50E5">
        <w:rPr>
          <w:rFonts w:ascii="Arial" w:eastAsia="Times New Roman" w:hAnsi="Arial" w:cs="Arial"/>
          <w:sz w:val="22"/>
          <w:szCs w:val="22"/>
          <w:vertAlign w:val="superscript"/>
        </w:rPr>
        <w:t>18</w:t>
      </w:r>
      <w:r w:rsidRPr="003B50E5">
        <w:rPr>
          <w:rFonts w:ascii="Arial" w:eastAsia="Times New Roman" w:hAnsi="Arial" w:cs="Arial"/>
          <w:sz w:val="22"/>
          <w:szCs w:val="22"/>
        </w:rPr>
        <w:t>And he said, “Bring them here to me.” </w:t>
      </w:r>
      <w:r w:rsidRPr="003B50E5">
        <w:rPr>
          <w:rFonts w:ascii="Arial" w:eastAsia="Times New Roman" w:hAnsi="Arial" w:cs="Arial"/>
          <w:sz w:val="22"/>
          <w:szCs w:val="22"/>
          <w:vertAlign w:val="superscript"/>
        </w:rPr>
        <w:t>19</w:t>
      </w:r>
      <w:r w:rsidRPr="003B50E5">
        <w:rPr>
          <w:rFonts w:ascii="Arial" w:eastAsia="Times New Roman" w:hAnsi="Arial" w:cs="Arial"/>
          <w:sz w:val="22"/>
          <w:szCs w:val="22"/>
        </w:rPr>
        <w:t>Then he ordered the crowds to sit down on the grass. Taking the five loaves and the two fish, he looked up to heaven, and blessed and broke the loaves, and gave them to the disciples, and the disciples gave them to the crowds. </w:t>
      </w:r>
      <w:r w:rsidRPr="003B50E5">
        <w:rPr>
          <w:rFonts w:ascii="Arial" w:eastAsia="Times New Roman" w:hAnsi="Arial" w:cs="Arial"/>
          <w:sz w:val="22"/>
          <w:szCs w:val="22"/>
          <w:vertAlign w:val="superscript"/>
        </w:rPr>
        <w:t>20</w:t>
      </w:r>
      <w:r w:rsidRPr="003B50E5">
        <w:rPr>
          <w:rFonts w:ascii="Arial" w:eastAsia="Times New Roman" w:hAnsi="Arial" w:cs="Arial"/>
          <w:sz w:val="22"/>
          <w:szCs w:val="22"/>
        </w:rPr>
        <w:t>And all ate and were filled; and they took up what was left over of the broken pieces, twelve baskets full. </w:t>
      </w:r>
      <w:r w:rsidRPr="003B50E5">
        <w:rPr>
          <w:rFonts w:ascii="Arial" w:eastAsia="Times New Roman" w:hAnsi="Arial" w:cs="Arial"/>
          <w:sz w:val="22"/>
          <w:szCs w:val="22"/>
          <w:vertAlign w:val="superscript"/>
        </w:rPr>
        <w:t>21</w:t>
      </w:r>
      <w:r w:rsidRPr="003B50E5">
        <w:rPr>
          <w:rFonts w:ascii="Arial" w:eastAsia="Times New Roman" w:hAnsi="Arial" w:cs="Arial"/>
          <w:sz w:val="22"/>
          <w:szCs w:val="22"/>
        </w:rPr>
        <w:t>And those who ate were about five thousand men, besides women and children.</w:t>
      </w:r>
    </w:p>
    <w:p w14:paraId="5B942F26" w14:textId="6FFE78A8" w:rsidR="0029581F" w:rsidRPr="003B50E5" w:rsidRDefault="0029581F" w:rsidP="003B50E5">
      <w:pPr>
        <w:spacing w:before="120"/>
        <w:ind w:left="180"/>
        <w:rPr>
          <w:rFonts w:ascii="Arial" w:eastAsia="Times New Roman" w:hAnsi="Arial" w:cs="Arial"/>
          <w:sz w:val="22"/>
          <w:szCs w:val="22"/>
        </w:rPr>
      </w:pPr>
      <w:r w:rsidRPr="003B50E5">
        <w:rPr>
          <w:rFonts w:ascii="Arial" w:eastAsia="Times New Roman" w:hAnsi="Arial" w:cs="Arial"/>
          <w:sz w:val="22"/>
          <w:szCs w:val="22"/>
        </w:rPr>
        <w:t>The gospel of the Lord.</w:t>
      </w:r>
    </w:p>
    <w:p w14:paraId="005044F9" w14:textId="4491E509" w:rsidR="0029581F" w:rsidRPr="003B50E5" w:rsidRDefault="0029581F" w:rsidP="003B50E5">
      <w:pPr>
        <w:ind w:left="180"/>
        <w:rPr>
          <w:rFonts w:ascii="Arial" w:eastAsia="Times New Roman" w:hAnsi="Arial" w:cs="Arial"/>
          <w:sz w:val="22"/>
          <w:szCs w:val="22"/>
        </w:rPr>
      </w:pPr>
      <w:r w:rsidRPr="003B50E5">
        <w:rPr>
          <w:rFonts w:ascii="Arial" w:eastAsia="Times New Roman" w:hAnsi="Arial" w:cs="Arial"/>
          <w:b/>
          <w:bCs/>
          <w:sz w:val="22"/>
          <w:szCs w:val="22"/>
        </w:rPr>
        <w:t>Praise to you, O Christ.</w:t>
      </w:r>
    </w:p>
    <w:p w14:paraId="4F014CA9" w14:textId="071D60B8" w:rsidR="003A021F" w:rsidRPr="003B50E5" w:rsidRDefault="00F22EE9" w:rsidP="008B7D7D">
      <w:pPr>
        <w:tabs>
          <w:tab w:val="center" w:pos="5040"/>
          <w:tab w:val="right" w:pos="10728"/>
        </w:tabs>
        <w:spacing w:before="120" w:after="120"/>
        <w:rPr>
          <w:rFonts w:ascii="Arial" w:hAnsi="Arial" w:cs="Arial"/>
          <w:b/>
          <w:bCs/>
          <w:sz w:val="22"/>
          <w:szCs w:val="22"/>
        </w:rPr>
      </w:pPr>
      <w:r w:rsidRPr="003B50E5">
        <w:rPr>
          <w:rFonts w:ascii="Arial" w:hAnsi="Arial" w:cs="Arial"/>
          <w:b/>
          <w:bCs/>
          <w:sz w:val="22"/>
          <w:szCs w:val="22"/>
        </w:rPr>
        <w:t>SERMON</w:t>
      </w:r>
    </w:p>
    <w:p w14:paraId="7A649673" w14:textId="0439996F" w:rsidR="0072426D" w:rsidRPr="003B50E5" w:rsidRDefault="00E54FFC" w:rsidP="0072426D">
      <w:pPr>
        <w:tabs>
          <w:tab w:val="center" w:pos="5400"/>
          <w:tab w:val="right" w:pos="10890"/>
        </w:tabs>
        <w:spacing w:before="120" w:after="120"/>
        <w:rPr>
          <w:rFonts w:ascii="Arial" w:hAnsi="Arial" w:cs="Arial"/>
          <w:b/>
          <w:bCs/>
          <w:sz w:val="22"/>
          <w:szCs w:val="22"/>
        </w:rPr>
      </w:pPr>
      <w:r w:rsidRPr="00E54FFC">
        <w:rPr>
          <w:rFonts w:ascii="Arial" w:hAnsi="Arial" w:cs="Arial"/>
          <w:b/>
          <w:bCs/>
          <w:noProof/>
          <w:sz w:val="22"/>
          <w:szCs w:val="22"/>
        </w:rPr>
        <w:drawing>
          <wp:anchor distT="0" distB="0" distL="114300" distR="114300" simplePos="0" relativeHeight="251843584" behindDoc="1" locked="0" layoutInCell="1" allowOverlap="1" wp14:anchorId="5319946D" wp14:editId="5B287147">
            <wp:simplePos x="0" y="0"/>
            <wp:positionH relativeFrom="margin">
              <wp:align>center</wp:align>
            </wp:positionH>
            <wp:positionV relativeFrom="paragraph">
              <wp:posOffset>118745</wp:posOffset>
            </wp:positionV>
            <wp:extent cx="5031105" cy="4820568"/>
            <wp:effectExtent l="0" t="0" r="0" b="0"/>
            <wp:wrapNone/>
            <wp:docPr id="1776095889"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5889" name="Picture 1" descr="A sheet of music with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31105" cy="4820568"/>
                    </a:xfrm>
                    <a:prstGeom prst="rect">
                      <a:avLst/>
                    </a:prstGeom>
                  </pic:spPr>
                </pic:pic>
              </a:graphicData>
            </a:graphic>
            <wp14:sizeRelH relativeFrom="margin">
              <wp14:pctWidth>0</wp14:pctWidth>
            </wp14:sizeRelH>
            <wp14:sizeRelV relativeFrom="margin">
              <wp14:pctHeight>0</wp14:pctHeight>
            </wp14:sizeRelV>
          </wp:anchor>
        </w:drawing>
      </w:r>
      <w:r w:rsidR="00CD31FD" w:rsidRPr="003B50E5">
        <w:rPr>
          <w:rFonts w:ascii="Arial" w:hAnsi="Arial" w:cs="Arial"/>
          <w:b/>
          <w:bCs/>
          <w:sz w:val="22"/>
          <w:szCs w:val="22"/>
        </w:rPr>
        <w:t>HYMN OF THE DAY</w:t>
      </w:r>
      <w:r w:rsidR="00CD31FD" w:rsidRPr="003B50E5">
        <w:rPr>
          <w:rFonts w:ascii="Arial" w:hAnsi="Arial" w:cs="Arial"/>
          <w:b/>
          <w:bCs/>
          <w:sz w:val="22"/>
          <w:szCs w:val="22"/>
        </w:rPr>
        <w:tab/>
      </w:r>
      <w:bookmarkStart w:id="5" w:name="_Hlk97114052"/>
      <w:r>
        <w:rPr>
          <w:rFonts w:ascii="Arial" w:hAnsi="Arial" w:cs="Arial"/>
          <w:b/>
          <w:bCs/>
          <w:sz w:val="22"/>
          <w:szCs w:val="22"/>
        </w:rPr>
        <w:t>Lord, Whose L</w:t>
      </w:r>
      <w:r w:rsidR="00D749D0">
        <w:rPr>
          <w:rFonts w:ascii="Arial" w:hAnsi="Arial" w:cs="Arial"/>
          <w:b/>
          <w:bCs/>
          <w:sz w:val="22"/>
          <w:szCs w:val="22"/>
        </w:rPr>
        <w:t>o</w:t>
      </w:r>
      <w:r>
        <w:rPr>
          <w:rFonts w:ascii="Arial" w:hAnsi="Arial" w:cs="Arial"/>
          <w:b/>
          <w:bCs/>
          <w:sz w:val="22"/>
          <w:szCs w:val="22"/>
        </w:rPr>
        <w:t xml:space="preserve">ve in Humble </w:t>
      </w:r>
      <w:r w:rsidR="00D749D0">
        <w:rPr>
          <w:rFonts w:ascii="Arial" w:hAnsi="Arial" w:cs="Arial"/>
          <w:b/>
          <w:bCs/>
          <w:sz w:val="22"/>
          <w:szCs w:val="22"/>
        </w:rPr>
        <w:t>S</w:t>
      </w:r>
      <w:r>
        <w:rPr>
          <w:rFonts w:ascii="Arial" w:hAnsi="Arial" w:cs="Arial"/>
          <w:b/>
          <w:bCs/>
          <w:sz w:val="22"/>
          <w:szCs w:val="22"/>
        </w:rPr>
        <w:t>ervice</w:t>
      </w:r>
      <w:r w:rsidR="003D0E25" w:rsidRPr="003B50E5">
        <w:rPr>
          <w:rFonts w:ascii="Arial" w:hAnsi="Arial" w:cs="Arial"/>
          <w:b/>
          <w:bCs/>
          <w:sz w:val="22"/>
          <w:szCs w:val="22"/>
        </w:rPr>
        <w:tab/>
        <w:t xml:space="preserve">ELW </w:t>
      </w:r>
      <w:r w:rsidR="00711A7A" w:rsidRPr="003B50E5">
        <w:rPr>
          <w:rFonts w:ascii="Arial" w:hAnsi="Arial" w:cs="Arial"/>
          <w:b/>
          <w:bCs/>
          <w:sz w:val="22"/>
          <w:szCs w:val="22"/>
        </w:rPr>
        <w:t>712</w:t>
      </w:r>
    </w:p>
    <w:p w14:paraId="5CAC1B8D" w14:textId="1B20B944" w:rsidR="0072426D" w:rsidRPr="003B50E5" w:rsidRDefault="0072426D" w:rsidP="0072426D">
      <w:pPr>
        <w:spacing w:after="160" w:line="259" w:lineRule="auto"/>
        <w:rPr>
          <w:rFonts w:ascii="Arial" w:hAnsi="Arial" w:cs="Arial"/>
          <w:b/>
          <w:bCs/>
          <w:sz w:val="22"/>
          <w:szCs w:val="22"/>
        </w:rPr>
      </w:pPr>
    </w:p>
    <w:p w14:paraId="2504A582" w14:textId="7A0CAEA7" w:rsidR="0072426D" w:rsidRPr="003B50E5" w:rsidRDefault="0072426D" w:rsidP="0072426D">
      <w:pPr>
        <w:spacing w:after="160" w:line="259" w:lineRule="auto"/>
        <w:rPr>
          <w:rFonts w:ascii="Arial" w:hAnsi="Arial" w:cs="Arial"/>
          <w:b/>
          <w:bCs/>
          <w:sz w:val="22"/>
          <w:szCs w:val="22"/>
        </w:rPr>
      </w:pPr>
    </w:p>
    <w:p w14:paraId="5B2AD420" w14:textId="4270E9A6" w:rsidR="0072426D" w:rsidRPr="003B50E5"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2F29A1B8"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3EB518C8"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53041A82"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73A902" w14:textId="77777777" w:rsidR="000557DB" w:rsidRDefault="000557DB" w:rsidP="000557DB">
      <w:pPr>
        <w:spacing w:after="160" w:line="259" w:lineRule="auto"/>
        <w:rPr>
          <w:rFonts w:ascii="Arial" w:hAnsi="Arial" w:cs="Arial"/>
          <w:b/>
          <w:bCs/>
          <w:sz w:val="22"/>
          <w:szCs w:val="22"/>
        </w:rPr>
      </w:pPr>
    </w:p>
    <w:p w14:paraId="20CF5D24" w14:textId="1E76B0D1" w:rsidR="000557DB" w:rsidRDefault="000557DB" w:rsidP="000557DB">
      <w:pPr>
        <w:spacing w:after="160" w:line="259" w:lineRule="auto"/>
        <w:rPr>
          <w:rFonts w:ascii="Arial" w:hAnsi="Arial" w:cs="Arial"/>
          <w:b/>
          <w:bCs/>
          <w:sz w:val="22"/>
          <w:szCs w:val="22"/>
        </w:rPr>
      </w:pPr>
    </w:p>
    <w:p w14:paraId="5FBA9F5E" w14:textId="77777777" w:rsidR="000557DB" w:rsidRDefault="000557DB" w:rsidP="000557DB">
      <w:pPr>
        <w:spacing w:after="160" w:line="259" w:lineRule="auto"/>
        <w:rPr>
          <w:rFonts w:ascii="Arial" w:hAnsi="Arial" w:cs="Arial"/>
          <w:b/>
          <w:bCs/>
          <w:sz w:val="22"/>
          <w:szCs w:val="22"/>
        </w:rPr>
      </w:pPr>
    </w:p>
    <w:p w14:paraId="053A0744" w14:textId="729B17FF" w:rsidR="000557DB" w:rsidRDefault="000557DB" w:rsidP="000557DB">
      <w:pPr>
        <w:spacing w:after="160" w:line="259" w:lineRule="auto"/>
        <w:rPr>
          <w:rFonts w:ascii="Arial" w:hAnsi="Arial" w:cs="Arial"/>
          <w:b/>
          <w:bCs/>
          <w:sz w:val="22"/>
          <w:szCs w:val="22"/>
        </w:rPr>
      </w:pPr>
    </w:p>
    <w:p w14:paraId="052D4FE9" w14:textId="77777777" w:rsidR="000557DB" w:rsidRDefault="000557DB" w:rsidP="000557DB">
      <w:pPr>
        <w:spacing w:after="160" w:line="259" w:lineRule="auto"/>
        <w:rPr>
          <w:rFonts w:ascii="Arial" w:hAnsi="Arial" w:cs="Arial"/>
          <w:b/>
          <w:bCs/>
          <w:sz w:val="22"/>
          <w:szCs w:val="22"/>
        </w:rPr>
      </w:pPr>
    </w:p>
    <w:p w14:paraId="615FD524" w14:textId="16966030" w:rsidR="00926DC7" w:rsidRPr="00092754" w:rsidRDefault="00926DC7" w:rsidP="000557DB">
      <w:pPr>
        <w:spacing w:after="160" w:line="259" w:lineRule="auto"/>
        <w:rPr>
          <w:rFonts w:ascii="Arial" w:hAnsi="Arial" w:cs="Arial"/>
          <w:b/>
          <w:bCs/>
          <w:sz w:val="22"/>
          <w:szCs w:val="22"/>
        </w:rPr>
      </w:pPr>
      <w:r w:rsidRPr="00092754">
        <w:rPr>
          <w:rFonts w:ascii="Arial" w:hAnsi="Arial" w:cs="Arial"/>
          <w:b/>
          <w:bCs/>
          <w:sz w:val="22"/>
          <w:szCs w:val="22"/>
        </w:rPr>
        <w:lastRenderedPageBreak/>
        <w:t>APOSTLES’ CREED</w:t>
      </w:r>
    </w:p>
    <w:p w14:paraId="3480AEAE" w14:textId="4E29F960"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568D3994"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4A190325"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4756A085"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2D4D3B7F">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 xml:space="preserve">was crucified, died, and was </w:t>
      </w:r>
      <w:proofErr w:type="gramStart"/>
      <w:r w:rsidRPr="00092754">
        <w:rPr>
          <w:rFonts w:ascii="Arial" w:eastAsia="Times New Roman" w:hAnsi="Arial" w:cs="Arial"/>
          <w:b/>
          <w:bCs/>
          <w:sz w:val="22"/>
          <w:szCs w:val="22"/>
        </w:rPr>
        <w:t>buried;</w:t>
      </w:r>
      <w:proofErr w:type="gramEnd"/>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22E8D672"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 xml:space="preserve">On the third day he rose </w:t>
      </w:r>
      <w:proofErr w:type="gramStart"/>
      <w:r w:rsidRPr="00092754">
        <w:rPr>
          <w:rFonts w:ascii="Arial" w:eastAsia="Times New Roman" w:hAnsi="Arial" w:cs="Arial"/>
          <w:b/>
          <w:bCs/>
          <w:sz w:val="22"/>
          <w:szCs w:val="22"/>
        </w:rPr>
        <w:t>again;</w:t>
      </w:r>
      <w:proofErr w:type="gramEnd"/>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2F231AF5"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555974F1"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00700BE1"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5051542F"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46090D33"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799D4476"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17282638" w14:textId="20CF29A2"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7B6265A0"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0221F46D"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471CAA74"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71CBE89B"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1F0809A6"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proofErr w:type="gramStart"/>
      <w:r w:rsidRPr="00092754">
        <w:rPr>
          <w:rFonts w:ascii="Arial" w:eastAsia="Times New Roman" w:hAnsi="Arial" w:cs="Arial"/>
          <w:b/>
          <w:bCs/>
          <w:sz w:val="22"/>
          <w:szCs w:val="22"/>
        </w:rPr>
        <w:t>And also</w:t>
      </w:r>
      <w:proofErr w:type="gramEnd"/>
      <w:r w:rsidRPr="00092754">
        <w:rPr>
          <w:rFonts w:ascii="Arial" w:eastAsia="Times New Roman" w:hAnsi="Arial" w:cs="Arial"/>
          <w:b/>
          <w:bCs/>
          <w:sz w:val="22"/>
          <w:szCs w:val="22"/>
        </w:rPr>
        <w:t xml:space="preserve"> with you.</w:t>
      </w:r>
    </w:p>
    <w:p w14:paraId="71720EB7" w14:textId="0E94BF21"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5E86169A"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addition </w:t>
      </w:r>
      <w:r w:rsidR="00FF78C6" w:rsidRPr="00092754">
        <w:rPr>
          <w:rFonts w:ascii="Arial" w:eastAsia="Times New Roman" w:hAnsi="Arial" w:cs="Arial"/>
          <w:i/>
          <w:iCs/>
          <w:sz w:val="22"/>
          <w:szCs w:val="22"/>
          <w:shd w:val="clear" w:color="auto" w:fill="FFFFFF"/>
        </w:rPr>
        <w:t xml:space="preserve">to </w:t>
      </w:r>
      <w:r w:rsidR="007E5A52" w:rsidRPr="00092754">
        <w:rPr>
          <w:rFonts w:ascii="Arial" w:eastAsia="Times New Roman" w:hAnsi="Arial" w:cs="Arial"/>
          <w:i/>
          <w:iCs/>
          <w:sz w:val="22"/>
          <w:szCs w:val="22"/>
          <w:shd w:val="clear" w:color="auto" w:fill="FFFFFF"/>
        </w:rPr>
        <w:t xml:space="preserve">our normal offering, a </w:t>
      </w:r>
      <w:r w:rsidR="007E5A52" w:rsidRPr="00092754">
        <w:rPr>
          <w:rFonts w:ascii="Arial" w:eastAsia="Times New Roman" w:hAnsi="Arial" w:cs="Arial"/>
          <w:b/>
          <w:bCs/>
          <w:i/>
          <w:iCs/>
          <w:sz w:val="22"/>
          <w:szCs w:val="22"/>
          <w:shd w:val="clear" w:color="auto" w:fill="FFFFFF"/>
        </w:rPr>
        <w:t xml:space="preserve">Special Benevolence in </w:t>
      </w:r>
      <w:r w:rsidR="00711A7A">
        <w:rPr>
          <w:rFonts w:ascii="Arial" w:eastAsia="Times New Roman" w:hAnsi="Arial" w:cs="Arial"/>
          <w:b/>
          <w:bCs/>
          <w:i/>
          <w:iCs/>
          <w:sz w:val="22"/>
          <w:szCs w:val="22"/>
          <w:shd w:val="clear" w:color="auto" w:fill="FFFFFF"/>
        </w:rPr>
        <w:t>August</w:t>
      </w:r>
      <w:r w:rsidR="007E5A52" w:rsidRPr="00092754">
        <w:rPr>
          <w:rFonts w:ascii="Arial" w:eastAsia="Times New Roman" w:hAnsi="Arial" w:cs="Arial"/>
          <w:i/>
          <w:iCs/>
          <w:sz w:val="22"/>
          <w:szCs w:val="22"/>
          <w:shd w:val="clear" w:color="auto" w:fill="FFFFFF"/>
        </w:rPr>
        <w:t xml:space="preserve"> (collected in a special</w:t>
      </w:r>
      <w:r w:rsidR="00876873" w:rsidRPr="00092754">
        <w:rPr>
          <w:rFonts w:ascii="Arial" w:eastAsia="Times New Roman" w:hAnsi="Arial" w:cs="Arial"/>
          <w:i/>
          <w:iCs/>
          <w:sz w:val="22"/>
          <w:szCs w:val="22"/>
          <w:shd w:val="clear" w:color="auto" w:fill="FFFFFF"/>
        </w:rPr>
        <w:t xml:space="preserve"> envelope</w:t>
      </w:r>
      <w:r w:rsidR="007E5A52" w:rsidRPr="00092754">
        <w:rPr>
          <w:rFonts w:ascii="Arial" w:eastAsia="Times New Roman" w:hAnsi="Arial" w:cs="Arial"/>
          <w:i/>
          <w:iCs/>
          <w:sz w:val="22"/>
          <w:szCs w:val="22"/>
          <w:shd w:val="clear" w:color="auto" w:fill="FFFFFF"/>
        </w:rPr>
        <w:t>) will go</w:t>
      </w:r>
      <w:bookmarkEnd w:id="6"/>
      <w:r w:rsidR="00EE7E69" w:rsidRPr="00092754">
        <w:rPr>
          <w:rFonts w:ascii="Arial" w:eastAsia="Times New Roman" w:hAnsi="Arial" w:cs="Arial"/>
          <w:i/>
          <w:iCs/>
          <w:sz w:val="22"/>
          <w:szCs w:val="22"/>
          <w:shd w:val="clear" w:color="auto" w:fill="FFFFFF"/>
        </w:rPr>
        <w:t xml:space="preserve"> to</w:t>
      </w:r>
      <w:r w:rsidR="00D15CCB" w:rsidRPr="00092754">
        <w:rPr>
          <w:rFonts w:ascii="Arial" w:eastAsia="Times New Roman" w:hAnsi="Arial" w:cs="Arial"/>
          <w:i/>
          <w:iCs/>
          <w:sz w:val="22"/>
          <w:szCs w:val="22"/>
          <w:shd w:val="clear" w:color="auto" w:fill="FFFFFF"/>
        </w:rPr>
        <w:t xml:space="preserve"> </w:t>
      </w:r>
      <w:r w:rsidR="00711A7A">
        <w:rPr>
          <w:rFonts w:ascii="Arial" w:eastAsia="Times New Roman" w:hAnsi="Arial" w:cs="Arial"/>
          <w:b/>
          <w:bCs/>
          <w:i/>
          <w:iCs/>
          <w:sz w:val="22"/>
          <w:szCs w:val="22"/>
          <w:shd w:val="clear" w:color="auto" w:fill="FFFFFF"/>
        </w:rPr>
        <w:t xml:space="preserve">Companion Day </w:t>
      </w:r>
      <w:r w:rsidR="004113FB">
        <w:rPr>
          <w:rFonts w:ascii="Arial" w:eastAsia="Times New Roman" w:hAnsi="Arial" w:cs="Arial"/>
          <w:b/>
          <w:bCs/>
          <w:i/>
          <w:iCs/>
          <w:sz w:val="22"/>
          <w:szCs w:val="22"/>
          <w:shd w:val="clear" w:color="auto" w:fill="FFFFFF"/>
        </w:rPr>
        <w:t>Service</w:t>
      </w:r>
      <w:r w:rsidR="00CE4595" w:rsidRPr="00B74903">
        <w:rPr>
          <w:rFonts w:ascii="Arial" w:eastAsia="Times New Roman" w:hAnsi="Arial" w:cs="Arial"/>
          <w:b/>
          <w:bCs/>
          <w:i/>
          <w:iCs/>
          <w:sz w:val="22"/>
          <w:szCs w:val="22"/>
          <w:shd w:val="clear" w:color="auto" w:fill="FFFFFF"/>
        </w:rPr>
        <w:t>.</w:t>
      </w:r>
    </w:p>
    <w:p w14:paraId="4263F91D" w14:textId="467CF283" w:rsidR="00941A97" w:rsidRPr="00092754" w:rsidRDefault="00E54FFC" w:rsidP="0072426D">
      <w:pPr>
        <w:tabs>
          <w:tab w:val="center" w:pos="5400"/>
          <w:tab w:val="right" w:pos="10728"/>
        </w:tabs>
        <w:spacing w:before="120" w:after="120"/>
        <w:jc w:val="both"/>
        <w:rPr>
          <w:rFonts w:ascii="Arial" w:hAnsi="Arial" w:cs="Arial"/>
          <w:b/>
          <w:bCs/>
          <w:sz w:val="22"/>
          <w:szCs w:val="22"/>
        </w:rPr>
      </w:pPr>
      <w:r w:rsidRPr="00E54FFC">
        <w:rPr>
          <w:rFonts w:ascii="Arial" w:hAnsi="Arial" w:cs="Arial"/>
          <w:b/>
          <w:bCs/>
          <w:noProof/>
          <w:sz w:val="22"/>
          <w:szCs w:val="22"/>
        </w:rPr>
        <w:drawing>
          <wp:anchor distT="0" distB="0" distL="114300" distR="114300" simplePos="0" relativeHeight="251844608" behindDoc="1" locked="0" layoutInCell="1" allowOverlap="1" wp14:anchorId="434D7D4A" wp14:editId="2CC5940B">
            <wp:simplePos x="0" y="0"/>
            <wp:positionH relativeFrom="margin">
              <wp:align>center</wp:align>
            </wp:positionH>
            <wp:positionV relativeFrom="paragraph">
              <wp:posOffset>282126</wp:posOffset>
            </wp:positionV>
            <wp:extent cx="4807844" cy="3448050"/>
            <wp:effectExtent l="0" t="0" r="0" b="0"/>
            <wp:wrapNone/>
            <wp:docPr id="225161694"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61694" name="Picture 1" descr="A sheet music with text and not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07844" cy="3448050"/>
                    </a:xfrm>
                    <a:prstGeom prst="rect">
                      <a:avLst/>
                    </a:prstGeom>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Pr>
          <w:rFonts w:ascii="Arial" w:hAnsi="Arial" w:cs="Arial"/>
          <w:b/>
          <w:bCs/>
          <w:sz w:val="22"/>
          <w:szCs w:val="22"/>
        </w:rPr>
        <w:t>Praise and Thanksgiving</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711A7A">
        <w:rPr>
          <w:rFonts w:ascii="Arial" w:hAnsi="Arial" w:cs="Arial"/>
          <w:b/>
          <w:bCs/>
          <w:sz w:val="22"/>
          <w:szCs w:val="22"/>
        </w:rPr>
        <w:t>689</w:t>
      </w:r>
    </w:p>
    <w:p w14:paraId="7CB26770" w14:textId="7EC2291A"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734C4DB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678590B3"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092754" w:rsidRDefault="002C0CA5" w:rsidP="000557DB">
      <w:pPr>
        <w:tabs>
          <w:tab w:val="center" w:pos="5400"/>
          <w:tab w:val="right" w:pos="10728"/>
        </w:tabs>
        <w:jc w:val="both"/>
        <w:rPr>
          <w:rFonts w:ascii="Arial" w:hAnsi="Arial" w:cs="Arial"/>
          <w:b/>
          <w:bCs/>
          <w:sz w:val="22"/>
          <w:szCs w:val="22"/>
        </w:rPr>
      </w:pPr>
    </w:p>
    <w:p w14:paraId="773468B9" w14:textId="669B4B7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4BDC11E" w14:textId="7D55E8D8" w:rsidR="008B7D7D" w:rsidRDefault="008B7D7D">
      <w:pPr>
        <w:spacing w:after="160" w:line="259" w:lineRule="auto"/>
        <w:rPr>
          <w:rFonts w:ascii="Arial" w:hAnsi="Arial" w:cs="Arial"/>
          <w:b/>
          <w:bCs/>
          <w:sz w:val="22"/>
          <w:szCs w:val="22"/>
        </w:rPr>
      </w:pPr>
    </w:p>
    <w:p w14:paraId="25ABC1A4" w14:textId="77777777" w:rsidR="00E54FFC" w:rsidRDefault="00E54FFC">
      <w:pPr>
        <w:spacing w:after="160" w:line="259" w:lineRule="auto"/>
        <w:rPr>
          <w:rFonts w:ascii="Arial" w:hAnsi="Arial" w:cs="Arial"/>
          <w:b/>
          <w:bCs/>
          <w:sz w:val="22"/>
          <w:szCs w:val="22"/>
        </w:rPr>
      </w:pPr>
      <w:r>
        <w:rPr>
          <w:rFonts w:ascii="Arial" w:hAnsi="Arial" w:cs="Arial"/>
          <w:b/>
          <w:bCs/>
          <w:sz w:val="22"/>
          <w:szCs w:val="22"/>
        </w:rPr>
        <w:br w:type="page"/>
      </w:r>
    </w:p>
    <w:p w14:paraId="4D175F65" w14:textId="6B72942F"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lastRenderedPageBreak/>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proofErr w:type="gramStart"/>
      <w:r w:rsidRPr="00092754">
        <w:rPr>
          <w:rFonts w:ascii="Arial" w:eastAsia="Times New Roman" w:hAnsi="Arial" w:cs="Arial"/>
          <w:sz w:val="22"/>
          <w:szCs w:val="22"/>
        </w:rPr>
        <w:t>you</w:t>
      </w:r>
      <w:proofErr w:type="gramEnd"/>
      <w:r w:rsidRPr="00092754">
        <w:rPr>
          <w:rFonts w:ascii="Arial" w:eastAsia="Times New Roman" w:hAnsi="Arial" w:cs="Arial"/>
          <w:sz w:val="22"/>
          <w:szCs w:val="22"/>
        </w:rPr>
        <w:t xml:space="preserve">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also</w:t>
      </w:r>
      <w:proofErr w:type="gramEnd"/>
      <w:r w:rsidRPr="00092754">
        <w:rPr>
          <w:rFonts w:ascii="Arial" w:eastAsia="Times New Roman" w:hAnsi="Arial" w:cs="Arial"/>
          <w:b/>
          <w:bCs/>
          <w:sz w:val="22"/>
          <w:szCs w:val="22"/>
        </w:rPr>
        <w:t xml:space="preserve"> with you.</w:t>
      </w:r>
    </w:p>
    <w:p w14:paraId="30CFB57B" w14:textId="6F1523FA" w:rsidR="00B87FBE" w:rsidRPr="00092754" w:rsidRDefault="00B87FBE" w:rsidP="0072426D">
      <w:pPr>
        <w:spacing w:before="80"/>
        <w:ind w:left="360"/>
        <w:rPr>
          <w:rFonts w:ascii="Arial" w:eastAsia="Times New Roman" w:hAnsi="Arial" w:cs="Arial"/>
          <w:sz w:val="22"/>
          <w:szCs w:val="22"/>
        </w:rPr>
      </w:pPr>
      <w:proofErr w:type="gramStart"/>
      <w:r w:rsidRPr="00092754">
        <w:rPr>
          <w:rFonts w:ascii="Arial" w:eastAsia="Times New Roman" w:hAnsi="Arial" w:cs="Arial"/>
          <w:sz w:val="22"/>
          <w:szCs w:val="22"/>
        </w:rPr>
        <w:t>Lift up</w:t>
      </w:r>
      <w:proofErr w:type="gramEnd"/>
      <w:r w:rsidRPr="00092754">
        <w:rPr>
          <w:rFonts w:ascii="Arial" w:eastAsia="Times New Roman" w:hAnsi="Arial" w:cs="Arial"/>
          <w:sz w:val="22"/>
          <w:szCs w:val="22"/>
        </w:rPr>
        <w:t xml:space="preserve">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333CBBED" w:rsidR="009B58B1" w:rsidRPr="00092754" w:rsidRDefault="000557DB" w:rsidP="0072426D">
      <w:pPr>
        <w:ind w:left="360"/>
        <w:rPr>
          <w:rFonts w:ascii="Arial" w:eastAsia="Times New Roman" w:hAnsi="Arial" w:cs="Arial"/>
          <w:b/>
          <w:bCs/>
          <w:sz w:val="22"/>
          <w:szCs w:val="22"/>
        </w:rPr>
      </w:pPr>
      <w:r w:rsidRPr="00092754">
        <w:rPr>
          <w:noProof/>
        </w:rPr>
        <w:drawing>
          <wp:anchor distT="36576" distB="36576" distL="36576" distR="36576" simplePos="0" relativeHeight="251802624" behindDoc="1" locked="0" layoutInCell="1" allowOverlap="1" wp14:anchorId="35B98C36" wp14:editId="19D4D98F">
            <wp:simplePos x="0" y="0"/>
            <wp:positionH relativeFrom="column">
              <wp:posOffset>1752600</wp:posOffset>
            </wp:positionH>
            <wp:positionV relativeFrom="paragraph">
              <wp:posOffset>15240</wp:posOffset>
            </wp:positionV>
            <wp:extent cx="4362450" cy="251650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8322" t="25247" r="28377" b="30267"/>
                    <a:stretch>
                      <a:fillRect/>
                    </a:stretch>
                  </pic:blipFill>
                  <pic:spPr bwMode="auto">
                    <a:xfrm>
                      <a:off x="0" y="0"/>
                      <a:ext cx="4362450" cy="251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092754">
        <w:rPr>
          <w:rFonts w:ascii="Arial" w:eastAsia="Times New Roman" w:hAnsi="Arial" w:cs="Arial"/>
          <w:b/>
          <w:bCs/>
          <w:sz w:val="22"/>
          <w:szCs w:val="22"/>
        </w:rPr>
        <w:t>It is right to give our thanks and praise.</w:t>
      </w:r>
      <w:bookmarkStart w:id="8" w:name="_Hlk97113689"/>
    </w:p>
    <w:p w14:paraId="182A2014" w14:textId="043A0B08"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0557DB">
          <w:footerReference w:type="default" r:id="rId16"/>
          <w:type w:val="continuous"/>
          <w:pgSz w:w="12240" w:h="15840"/>
          <w:pgMar w:top="504" w:right="432"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proofErr w:type="gramStart"/>
      <w:r w:rsidRPr="00092754">
        <w:rPr>
          <w:rFonts w:ascii="Arial" w:eastAsia="Times New Roman" w:hAnsi="Arial" w:cs="Arial"/>
          <w:sz w:val="20"/>
          <w:szCs w:val="20"/>
        </w:rPr>
        <w:t>you</w:t>
      </w:r>
      <w:proofErr w:type="gramEnd"/>
      <w:r w:rsidRPr="00092754">
        <w:rPr>
          <w:rFonts w:ascii="Arial" w:eastAsia="Times New Roman" w:hAnsi="Arial" w:cs="Arial"/>
          <w:sz w:val="20"/>
          <w:szCs w:val="20"/>
        </w:rPr>
        <w:t xml:space="preserve">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 xml:space="preserve">In times of </w:t>
      </w:r>
      <w:proofErr w:type="gramStart"/>
      <w:r w:rsidRPr="00092754">
        <w:rPr>
          <w:rFonts w:ascii="Arial" w:eastAsia="Times New Roman" w:hAnsi="Arial" w:cs="Arial"/>
          <w:sz w:val="20"/>
          <w:szCs w:val="20"/>
        </w:rPr>
        <w:t>bitterness</w:t>
      </w:r>
      <w:proofErr w:type="gramEnd"/>
      <w:r w:rsidRPr="00092754">
        <w:rPr>
          <w:rFonts w:ascii="Arial" w:eastAsia="Times New Roman" w:hAnsi="Arial" w:cs="Arial"/>
          <w:sz w:val="20"/>
          <w:szCs w:val="20"/>
        </w:rPr>
        <w:t xml:space="preserve">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The cry of the poor has become your own </w:t>
      </w:r>
      <w:proofErr w:type="gramStart"/>
      <w:r w:rsidRPr="00092754">
        <w:rPr>
          <w:rFonts w:ascii="Arial" w:eastAsia="Times New Roman" w:hAnsi="Arial" w:cs="Arial"/>
          <w:sz w:val="20"/>
          <w:szCs w:val="20"/>
        </w:rPr>
        <w:t>cry;</w:t>
      </w:r>
      <w:proofErr w:type="gramEnd"/>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our Lord Jesus took bread, and gave </w:t>
      </w:r>
      <w:proofErr w:type="gramStart"/>
      <w:r w:rsidRPr="00092754">
        <w:rPr>
          <w:rFonts w:ascii="Arial" w:eastAsia="Times New Roman" w:hAnsi="Arial" w:cs="Arial"/>
          <w:sz w:val="20"/>
          <w:szCs w:val="20"/>
        </w:rPr>
        <w:t>thanks;</w:t>
      </w:r>
      <w:proofErr w:type="gramEnd"/>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E54FFC">
      <w:pPr>
        <w:spacing w:before="120"/>
        <w:ind w:left="-18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E54FFC">
      <w:pPr>
        <w:spacing w:before="120"/>
        <w:ind w:left="-18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E54FFC">
      <w:pPr>
        <w:spacing w:before="120"/>
        <w:ind w:left="-18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E54FFC">
      <w:pPr>
        <w:ind w:left="-180"/>
        <w:rPr>
          <w:rFonts w:ascii="Arial" w:eastAsia="Times New Roman" w:hAnsi="Arial" w:cs="Arial"/>
          <w:sz w:val="20"/>
          <w:szCs w:val="20"/>
        </w:rPr>
      </w:pPr>
      <w:proofErr w:type="gramStart"/>
      <w:r w:rsidRPr="00092754">
        <w:rPr>
          <w:rFonts w:ascii="Arial" w:eastAsia="Times New Roman" w:hAnsi="Arial" w:cs="Arial"/>
          <w:sz w:val="20"/>
          <w:szCs w:val="20"/>
        </w:rPr>
        <w:t>all</w:t>
      </w:r>
      <w:proofErr w:type="gramEnd"/>
      <w:r w:rsidRPr="00092754">
        <w:rPr>
          <w:rFonts w:ascii="Arial" w:eastAsia="Times New Roman" w:hAnsi="Arial" w:cs="Arial"/>
          <w:sz w:val="20"/>
          <w:szCs w:val="20"/>
        </w:rPr>
        <w:t xml:space="preserve">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E54FFC">
      <w:pPr>
        <w:ind w:left="-180"/>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05DBAF7F" w14:textId="77777777" w:rsidR="00E54FFC" w:rsidRDefault="00E54FFC">
      <w:pPr>
        <w:spacing w:after="160" w:line="259" w:lineRule="auto"/>
        <w:rPr>
          <w:rFonts w:ascii="Arial" w:hAnsi="Arial" w:cs="Arial"/>
          <w:b/>
          <w:bCs/>
          <w:sz w:val="22"/>
          <w:szCs w:val="22"/>
        </w:rPr>
      </w:pPr>
      <w:r>
        <w:rPr>
          <w:rFonts w:ascii="Arial" w:hAnsi="Arial" w:cs="Arial"/>
          <w:b/>
          <w:bCs/>
          <w:sz w:val="22"/>
          <w:szCs w:val="22"/>
        </w:rPr>
        <w:br w:type="page"/>
      </w:r>
    </w:p>
    <w:p w14:paraId="45EF4976" w14:textId="32CD379F"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lastRenderedPageBreak/>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23E80C12"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32A2796A">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126DEED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 xml:space="preserve">Give us this day our daily </w:t>
      </w:r>
      <w:proofErr w:type="gramStart"/>
      <w:r w:rsidRPr="00092754">
        <w:rPr>
          <w:rFonts w:ascii="Arial" w:eastAsia="Times New Roman" w:hAnsi="Arial" w:cs="Arial"/>
          <w:b/>
          <w:bCs/>
          <w:sz w:val="22"/>
          <w:szCs w:val="22"/>
        </w:rPr>
        <w:t>bread;</w:t>
      </w:r>
      <w:proofErr w:type="gramEnd"/>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3C74C13D"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 xml:space="preserve">who trespass against </w:t>
      </w:r>
      <w:proofErr w:type="gramStart"/>
      <w:r w:rsidRPr="00092754">
        <w:rPr>
          <w:rFonts w:ascii="Arial" w:eastAsia="Times New Roman" w:hAnsi="Arial" w:cs="Arial"/>
          <w:b/>
          <w:bCs/>
          <w:sz w:val="22"/>
          <w:szCs w:val="22"/>
        </w:rPr>
        <w:t>us;</w:t>
      </w:r>
      <w:proofErr w:type="gramEnd"/>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1B97391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237C1EAC"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15731339"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0475CAE"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20B4316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0B173803"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38BA2E73"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46B22D22"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23D54263"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43A0AD02"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5E16732E"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0C7FA848"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4EBA444D" w:rsidR="00883FAD" w:rsidRPr="00092754" w:rsidRDefault="00FE7AFA" w:rsidP="0072426D">
      <w:pPr>
        <w:tabs>
          <w:tab w:val="center" w:pos="5220"/>
          <w:tab w:val="right" w:pos="10440"/>
        </w:tabs>
        <w:spacing w:before="120"/>
        <w:rPr>
          <w:rFonts w:ascii="Arial" w:hAnsi="Arial" w:cs="Arial"/>
          <w:b/>
          <w:bCs/>
          <w:sz w:val="22"/>
          <w:szCs w:val="22"/>
        </w:rPr>
      </w:pPr>
      <w:r w:rsidRPr="00FE7AFA">
        <w:rPr>
          <w:rFonts w:ascii="Arial" w:hAnsi="Arial" w:cs="Arial"/>
          <w:b/>
          <w:bCs/>
          <w:noProof/>
          <w:sz w:val="22"/>
          <w:szCs w:val="22"/>
        </w:rPr>
        <w:drawing>
          <wp:anchor distT="0" distB="0" distL="114300" distR="114300" simplePos="0" relativeHeight="251845632" behindDoc="1" locked="0" layoutInCell="1" allowOverlap="1" wp14:anchorId="7A8BD0E6" wp14:editId="5ADB2A78">
            <wp:simplePos x="0" y="0"/>
            <wp:positionH relativeFrom="margin">
              <wp:align>center</wp:align>
            </wp:positionH>
            <wp:positionV relativeFrom="paragraph">
              <wp:posOffset>211455</wp:posOffset>
            </wp:positionV>
            <wp:extent cx="5046578" cy="2876550"/>
            <wp:effectExtent l="0" t="0" r="1905" b="0"/>
            <wp:wrapNone/>
            <wp:docPr id="1110908049"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08049" name="Picture 1" descr="A sheet music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6578" cy="2876550"/>
                    </a:xfrm>
                    <a:prstGeom prst="rect">
                      <a:avLst/>
                    </a:prstGeom>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Pr>
          <w:rFonts w:ascii="Arial" w:hAnsi="Arial" w:cs="Arial"/>
          <w:b/>
          <w:bCs/>
          <w:sz w:val="22"/>
          <w:szCs w:val="22"/>
        </w:rPr>
        <w:t>Let Us Talents and Tongues Employ</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885570">
        <w:rPr>
          <w:rFonts w:ascii="Arial" w:hAnsi="Arial" w:cs="Arial"/>
          <w:b/>
          <w:bCs/>
          <w:sz w:val="22"/>
          <w:szCs w:val="22"/>
        </w:rPr>
        <w:t>674</w:t>
      </w:r>
    </w:p>
    <w:p w14:paraId="2707F1C3" w14:textId="2A3BAF21" w:rsidR="00871245" w:rsidRDefault="00871245" w:rsidP="0072426D">
      <w:pPr>
        <w:tabs>
          <w:tab w:val="center" w:pos="5400"/>
          <w:tab w:val="right" w:pos="10350"/>
        </w:tabs>
        <w:spacing w:before="120" w:after="120"/>
        <w:rPr>
          <w:rFonts w:ascii="Arial" w:hAnsi="Arial" w:cs="Arial"/>
          <w:b/>
          <w:bCs/>
          <w:sz w:val="22"/>
          <w:szCs w:val="22"/>
        </w:rPr>
      </w:pPr>
    </w:p>
    <w:p w14:paraId="0420231E" w14:textId="4216AEE3" w:rsidR="00871245" w:rsidRDefault="00871245" w:rsidP="0072426D">
      <w:pPr>
        <w:tabs>
          <w:tab w:val="center" w:pos="5400"/>
          <w:tab w:val="right" w:pos="10350"/>
        </w:tabs>
        <w:spacing w:before="120" w:after="120"/>
        <w:rPr>
          <w:rFonts w:ascii="Arial" w:hAnsi="Arial" w:cs="Arial"/>
          <w:b/>
          <w:bCs/>
          <w:sz w:val="22"/>
          <w:szCs w:val="22"/>
        </w:rPr>
      </w:pPr>
    </w:p>
    <w:p w14:paraId="12ECCD22" w14:textId="7D8CC184" w:rsidR="00871245" w:rsidRDefault="00871245" w:rsidP="0072426D">
      <w:pPr>
        <w:tabs>
          <w:tab w:val="center" w:pos="5400"/>
          <w:tab w:val="right" w:pos="10350"/>
        </w:tabs>
        <w:spacing w:before="120" w:after="120"/>
        <w:rPr>
          <w:rFonts w:ascii="Arial" w:hAnsi="Arial" w:cs="Arial"/>
          <w:b/>
          <w:bCs/>
          <w:sz w:val="22"/>
          <w:szCs w:val="22"/>
        </w:rPr>
      </w:pPr>
    </w:p>
    <w:p w14:paraId="0D769672" w14:textId="5FBB7E26"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6F4BC8F9"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02152700" w14:textId="77777777" w:rsidR="004C79C9" w:rsidRDefault="004C79C9" w:rsidP="0072426D">
      <w:pPr>
        <w:tabs>
          <w:tab w:val="center" w:pos="5400"/>
          <w:tab w:val="right" w:pos="10350"/>
        </w:tabs>
        <w:spacing w:before="120" w:after="120"/>
        <w:rPr>
          <w:rFonts w:ascii="Arial" w:hAnsi="Arial" w:cs="Arial"/>
          <w:b/>
          <w:bCs/>
          <w:sz w:val="22"/>
          <w:szCs w:val="22"/>
        </w:rPr>
      </w:pPr>
    </w:p>
    <w:p w14:paraId="1C7E5869" w14:textId="04A667C4"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5C7A3505"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6483618E"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tbl>
      <w:tblPr>
        <w:tblpPr w:leftFromText="187" w:rightFromText="187" w:bottomFromText="158" w:vertAnchor="text" w:horzAnchor="margin" w:tblpY="12526"/>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445"/>
        <w:gridCol w:w="1620"/>
        <w:gridCol w:w="2245"/>
        <w:gridCol w:w="1445"/>
        <w:gridCol w:w="1710"/>
      </w:tblGrid>
      <w:tr w:rsidR="00227D43" w:rsidRPr="008F3C65" w14:paraId="43A54B6D" w14:textId="77777777" w:rsidTr="007566AE">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968CD2" w14:textId="77777777" w:rsidR="00227D43" w:rsidRPr="008F3C65" w:rsidRDefault="00227D43" w:rsidP="007566AE">
            <w:pPr>
              <w:jc w:val="center"/>
              <w:rPr>
                <w:rFonts w:ascii="Arial" w:hAnsi="Arial" w:cs="Arial"/>
                <w:b/>
                <w:i/>
                <w:noProof/>
                <w:sz w:val="18"/>
                <w:szCs w:val="18"/>
              </w:rPr>
            </w:pPr>
            <w:r w:rsidRPr="008F3C65">
              <w:rPr>
                <w:rFonts w:ascii="Arial" w:hAnsi="Arial" w:cs="Arial"/>
                <w:b/>
                <w:i/>
                <w:noProof/>
                <w:sz w:val="18"/>
                <w:szCs w:val="18"/>
              </w:rPr>
              <w:lastRenderedPageBreak/>
              <w:t>Upcoming Worship Assistants</w:t>
            </w:r>
          </w:p>
        </w:tc>
      </w:tr>
      <w:tr w:rsidR="00227D43" w:rsidRPr="008F3C65" w14:paraId="4D125BAC" w14:textId="77777777" w:rsidTr="007566AE">
        <w:trPr>
          <w:trHeight w:val="166"/>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4B673F" w14:textId="77777777" w:rsidR="00227D43" w:rsidRPr="008F3C65" w:rsidRDefault="00227D43" w:rsidP="007566AE">
            <w:pPr>
              <w:jc w:val="center"/>
              <w:rPr>
                <w:rFonts w:ascii="Arial" w:hAnsi="Arial" w:cs="Arial"/>
                <w:b/>
                <w:sz w:val="18"/>
                <w:szCs w:val="18"/>
              </w:rPr>
            </w:pPr>
          </w:p>
        </w:tc>
        <w:tc>
          <w:tcPr>
            <w:tcW w:w="2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49CC6" w14:textId="77777777" w:rsidR="00227D43" w:rsidRPr="008F3C65" w:rsidRDefault="00227D43" w:rsidP="007566AE">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BBF3D4F" w14:textId="77777777" w:rsidR="00227D43" w:rsidRPr="008F3C65" w:rsidRDefault="00227D43" w:rsidP="007566AE">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9FD052" w14:textId="77777777" w:rsidR="00227D43" w:rsidRPr="008F3C65" w:rsidRDefault="00227D43" w:rsidP="007566AE">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807C4B7" w14:textId="77777777" w:rsidR="00227D43" w:rsidRPr="008F3C65" w:rsidRDefault="00227D43" w:rsidP="007566AE">
            <w:pPr>
              <w:jc w:val="center"/>
              <w:rPr>
                <w:rFonts w:ascii="Arial" w:hAnsi="Arial" w:cs="Arial"/>
                <w:b/>
                <w:sz w:val="18"/>
                <w:szCs w:val="18"/>
              </w:rPr>
            </w:pPr>
            <w:r w:rsidRPr="008F3C65">
              <w:rPr>
                <w:rFonts w:ascii="Arial" w:hAnsi="Arial" w:cs="Arial"/>
                <w:b/>
                <w:sz w:val="18"/>
                <w:szCs w:val="18"/>
              </w:rPr>
              <w:t>Offering Counters</w:t>
            </w:r>
          </w:p>
        </w:tc>
      </w:tr>
      <w:tr w:rsidR="007566AE" w:rsidRPr="008F3C65" w14:paraId="3F283E95" w14:textId="77777777" w:rsidTr="007566AE">
        <w:trPr>
          <w:trHeight w:val="64"/>
        </w:trPr>
        <w:tc>
          <w:tcPr>
            <w:tcW w:w="1435" w:type="dxa"/>
            <w:shd w:val="clear" w:color="auto" w:fill="FFFFFF" w:themeFill="background1"/>
            <w:noWrap/>
            <w:vAlign w:val="center"/>
          </w:tcPr>
          <w:p w14:paraId="5453C25B" w14:textId="20929E3E" w:rsidR="007566AE" w:rsidRPr="008F3C65" w:rsidRDefault="007566AE" w:rsidP="007566AE">
            <w:pPr>
              <w:jc w:val="center"/>
              <w:rPr>
                <w:rFonts w:ascii="Arial" w:hAnsi="Arial" w:cs="Arial"/>
                <w:bCs/>
                <w:sz w:val="18"/>
                <w:szCs w:val="18"/>
              </w:rPr>
            </w:pPr>
            <w:r w:rsidRPr="00B365C6">
              <w:rPr>
                <w:rFonts w:ascii="Arial" w:hAnsi="Arial" w:cs="Arial"/>
                <w:bCs/>
                <w:sz w:val="18"/>
                <w:szCs w:val="18"/>
              </w:rPr>
              <w:t>August 6</w:t>
            </w:r>
          </w:p>
        </w:tc>
        <w:tc>
          <w:tcPr>
            <w:tcW w:w="2445" w:type="dxa"/>
            <w:shd w:val="clear" w:color="auto" w:fill="D9D9D9" w:themeFill="background1" w:themeFillShade="D9"/>
            <w:noWrap/>
            <w:vAlign w:val="center"/>
          </w:tcPr>
          <w:p w14:paraId="2C53F3FA" w14:textId="69E3E146" w:rsidR="007566AE" w:rsidRPr="008F3C65" w:rsidRDefault="007566AE" w:rsidP="007566AE">
            <w:pPr>
              <w:jc w:val="center"/>
              <w:rPr>
                <w:rFonts w:ascii="Arial" w:hAnsi="Arial" w:cs="Arial"/>
                <w:bCs/>
                <w:sz w:val="18"/>
                <w:szCs w:val="18"/>
              </w:rPr>
            </w:pPr>
            <w:r w:rsidRPr="007B3C99">
              <w:rPr>
                <w:rFonts w:ascii="Arial" w:hAnsi="Arial" w:cs="Arial"/>
                <w:bCs/>
                <w:sz w:val="18"/>
                <w:szCs w:val="18"/>
              </w:rPr>
              <w:t>Julie Will</w:t>
            </w:r>
          </w:p>
        </w:tc>
        <w:tc>
          <w:tcPr>
            <w:tcW w:w="1620" w:type="dxa"/>
            <w:shd w:val="clear" w:color="auto" w:fill="DEEAF6" w:themeFill="accent5" w:themeFillTint="33"/>
            <w:vAlign w:val="center"/>
          </w:tcPr>
          <w:p w14:paraId="2BC38C46" w14:textId="2B72D67F" w:rsidR="007566AE" w:rsidRPr="008F3C65" w:rsidRDefault="007566AE" w:rsidP="007566AE">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07E913BA" w14:textId="3D866BD3" w:rsidR="007566AE" w:rsidRPr="008F3C65" w:rsidRDefault="007566AE" w:rsidP="007566AE">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13A68630" w14:textId="73BA58CA" w:rsidR="007566AE" w:rsidRPr="008F3C65" w:rsidRDefault="007566AE" w:rsidP="007566AE">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76769B14" w14:textId="7BF950E9" w:rsidR="007566AE" w:rsidRPr="008F3C65" w:rsidRDefault="007566AE" w:rsidP="007566AE">
            <w:pPr>
              <w:jc w:val="center"/>
              <w:rPr>
                <w:rFonts w:ascii="Arial" w:hAnsi="Arial" w:cs="Arial"/>
                <w:bCs/>
                <w:sz w:val="18"/>
                <w:szCs w:val="18"/>
              </w:rPr>
            </w:pPr>
            <w:r w:rsidRPr="00B365C6">
              <w:rPr>
                <w:rFonts w:ascii="Arial" w:hAnsi="Arial" w:cs="Arial"/>
                <w:bCs/>
                <w:sz w:val="18"/>
                <w:szCs w:val="18"/>
              </w:rPr>
              <w:t>David Schneider</w:t>
            </w:r>
          </w:p>
        </w:tc>
      </w:tr>
      <w:tr w:rsidR="007566AE" w:rsidRPr="008F3C65" w14:paraId="3E8F31B5" w14:textId="77777777" w:rsidTr="007566AE">
        <w:trPr>
          <w:trHeight w:val="64"/>
        </w:trPr>
        <w:tc>
          <w:tcPr>
            <w:tcW w:w="1435" w:type="dxa"/>
            <w:shd w:val="clear" w:color="auto" w:fill="FFFFFF" w:themeFill="background1"/>
            <w:noWrap/>
            <w:vAlign w:val="center"/>
          </w:tcPr>
          <w:p w14:paraId="05F5BEC3" w14:textId="3009FE08" w:rsidR="007566AE" w:rsidRPr="008F3C65" w:rsidRDefault="007566AE" w:rsidP="007566AE">
            <w:pPr>
              <w:jc w:val="center"/>
              <w:rPr>
                <w:rFonts w:ascii="Arial" w:hAnsi="Arial" w:cs="Arial"/>
                <w:bCs/>
                <w:sz w:val="18"/>
                <w:szCs w:val="18"/>
              </w:rPr>
            </w:pPr>
            <w:r w:rsidRPr="00B365C6">
              <w:rPr>
                <w:rFonts w:ascii="Arial" w:hAnsi="Arial" w:cs="Arial"/>
                <w:bCs/>
                <w:sz w:val="18"/>
                <w:szCs w:val="18"/>
              </w:rPr>
              <w:t>August 13</w:t>
            </w:r>
          </w:p>
        </w:tc>
        <w:tc>
          <w:tcPr>
            <w:tcW w:w="2445" w:type="dxa"/>
            <w:shd w:val="clear" w:color="auto" w:fill="D9D9D9" w:themeFill="background1" w:themeFillShade="D9"/>
            <w:noWrap/>
            <w:vAlign w:val="center"/>
          </w:tcPr>
          <w:p w14:paraId="3FA3F025" w14:textId="1B510A44" w:rsidR="007566AE" w:rsidRPr="008F3C65" w:rsidRDefault="007566AE" w:rsidP="007566AE">
            <w:pPr>
              <w:jc w:val="center"/>
              <w:rPr>
                <w:rFonts w:ascii="Arial" w:hAnsi="Arial" w:cs="Arial"/>
                <w:bCs/>
                <w:sz w:val="18"/>
                <w:szCs w:val="18"/>
              </w:rPr>
            </w:pPr>
            <w:r w:rsidRPr="007B3C99">
              <w:rPr>
                <w:rFonts w:ascii="Arial" w:hAnsi="Arial" w:cs="Arial"/>
                <w:bCs/>
                <w:sz w:val="18"/>
                <w:szCs w:val="18"/>
              </w:rPr>
              <w:t xml:space="preserve">Andrew &amp; Katelynn </w:t>
            </w:r>
            <w:proofErr w:type="spellStart"/>
            <w:r w:rsidRPr="007B3C99">
              <w:rPr>
                <w:rFonts w:ascii="Arial" w:hAnsi="Arial" w:cs="Arial"/>
                <w:bCs/>
                <w:sz w:val="18"/>
                <w:szCs w:val="18"/>
              </w:rPr>
              <w:t>Neidner</w:t>
            </w:r>
            <w:proofErr w:type="spellEnd"/>
          </w:p>
        </w:tc>
        <w:tc>
          <w:tcPr>
            <w:tcW w:w="1620" w:type="dxa"/>
            <w:shd w:val="clear" w:color="auto" w:fill="DEEAF6" w:themeFill="accent5" w:themeFillTint="33"/>
            <w:vAlign w:val="center"/>
          </w:tcPr>
          <w:p w14:paraId="0F4082DA" w14:textId="1661B753" w:rsidR="007566AE" w:rsidRPr="008F3C65" w:rsidRDefault="007566AE" w:rsidP="007566AE">
            <w:pPr>
              <w:jc w:val="center"/>
              <w:rPr>
                <w:rFonts w:ascii="Arial" w:hAnsi="Arial" w:cs="Arial"/>
                <w:bCs/>
                <w:sz w:val="18"/>
                <w:szCs w:val="18"/>
              </w:rPr>
            </w:pPr>
            <w:r>
              <w:rPr>
                <w:rFonts w:ascii="Arial" w:hAnsi="Arial" w:cs="Arial"/>
                <w:bCs/>
                <w:sz w:val="18"/>
                <w:szCs w:val="18"/>
              </w:rPr>
              <w:t>Laurel Peterson</w:t>
            </w:r>
          </w:p>
        </w:tc>
        <w:tc>
          <w:tcPr>
            <w:tcW w:w="2245" w:type="dxa"/>
            <w:shd w:val="clear" w:color="auto" w:fill="E2EFD9" w:themeFill="accent6" w:themeFillTint="33"/>
            <w:vAlign w:val="center"/>
          </w:tcPr>
          <w:p w14:paraId="38E89CA5" w14:textId="6F186EFA" w:rsidR="007566AE" w:rsidRPr="008F3C65" w:rsidRDefault="007566AE" w:rsidP="007566AE">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4ECE294D" w14:textId="4BC55B24" w:rsidR="007566AE" w:rsidRPr="008F3C65" w:rsidRDefault="007566AE" w:rsidP="007566AE">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6135420" w14:textId="3DD19A6A" w:rsidR="007566AE" w:rsidRPr="008F3C65" w:rsidRDefault="007566AE" w:rsidP="007566AE">
            <w:pPr>
              <w:jc w:val="center"/>
              <w:rPr>
                <w:rFonts w:ascii="Arial" w:hAnsi="Arial" w:cs="Arial"/>
                <w:bCs/>
                <w:sz w:val="18"/>
                <w:szCs w:val="18"/>
              </w:rPr>
            </w:pPr>
            <w:r w:rsidRPr="00B365C6">
              <w:rPr>
                <w:rFonts w:ascii="Arial" w:hAnsi="Arial" w:cs="Arial"/>
                <w:bCs/>
                <w:sz w:val="18"/>
                <w:szCs w:val="18"/>
              </w:rPr>
              <w:t>Kami Weis</w:t>
            </w:r>
          </w:p>
        </w:tc>
      </w:tr>
      <w:tr w:rsidR="007566AE" w:rsidRPr="008F3C65" w14:paraId="34B69AC9" w14:textId="77777777" w:rsidTr="007566AE">
        <w:trPr>
          <w:trHeight w:val="64"/>
        </w:trPr>
        <w:tc>
          <w:tcPr>
            <w:tcW w:w="1435" w:type="dxa"/>
            <w:shd w:val="clear" w:color="auto" w:fill="FFFFFF" w:themeFill="background1"/>
            <w:noWrap/>
            <w:vAlign w:val="center"/>
          </w:tcPr>
          <w:p w14:paraId="1672BDAE" w14:textId="64B6B506" w:rsidR="007566AE" w:rsidRPr="008F3C65" w:rsidRDefault="007566AE" w:rsidP="007566AE">
            <w:pPr>
              <w:jc w:val="center"/>
              <w:rPr>
                <w:rFonts w:ascii="Arial" w:hAnsi="Arial" w:cs="Arial"/>
                <w:bCs/>
                <w:sz w:val="18"/>
                <w:szCs w:val="18"/>
              </w:rPr>
            </w:pPr>
            <w:r w:rsidRPr="00B365C6">
              <w:rPr>
                <w:rFonts w:ascii="Arial" w:hAnsi="Arial" w:cs="Arial"/>
                <w:bCs/>
                <w:sz w:val="18"/>
                <w:szCs w:val="18"/>
              </w:rPr>
              <w:t>August 20</w:t>
            </w:r>
          </w:p>
        </w:tc>
        <w:tc>
          <w:tcPr>
            <w:tcW w:w="2445" w:type="dxa"/>
            <w:shd w:val="clear" w:color="auto" w:fill="D9D9D9" w:themeFill="background1" w:themeFillShade="D9"/>
            <w:noWrap/>
            <w:vAlign w:val="center"/>
          </w:tcPr>
          <w:p w14:paraId="4AE37648" w14:textId="7C42673E" w:rsidR="007566AE" w:rsidRPr="008F3C65" w:rsidRDefault="007566AE" w:rsidP="007566AE">
            <w:pPr>
              <w:jc w:val="center"/>
              <w:rPr>
                <w:rFonts w:ascii="Arial" w:hAnsi="Arial" w:cs="Arial"/>
                <w:bCs/>
                <w:sz w:val="18"/>
                <w:szCs w:val="18"/>
              </w:rPr>
            </w:pPr>
            <w:r w:rsidRPr="007B3C99">
              <w:rPr>
                <w:rFonts w:ascii="Arial" w:hAnsi="Arial" w:cs="Arial"/>
                <w:bCs/>
                <w:color w:val="000000"/>
                <w:sz w:val="18"/>
                <w:szCs w:val="18"/>
              </w:rPr>
              <w:t xml:space="preserve">Samantha Bulgrin </w:t>
            </w:r>
          </w:p>
        </w:tc>
        <w:tc>
          <w:tcPr>
            <w:tcW w:w="1620" w:type="dxa"/>
            <w:shd w:val="clear" w:color="auto" w:fill="DEEAF6" w:themeFill="accent5" w:themeFillTint="33"/>
            <w:vAlign w:val="center"/>
          </w:tcPr>
          <w:p w14:paraId="133D793B" w14:textId="30433421" w:rsidR="007566AE" w:rsidRPr="008F3C65" w:rsidRDefault="007566AE" w:rsidP="007566AE">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38609471" w14:textId="610D1F48" w:rsidR="007566AE" w:rsidRPr="008F3C65" w:rsidRDefault="007566AE" w:rsidP="007566AE">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6C2B7BE1" w14:textId="7E80F8E0" w:rsidR="007566AE" w:rsidRPr="008F3C65" w:rsidRDefault="007566AE" w:rsidP="007566AE">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5B3C55DB" w14:textId="76B7C6E4" w:rsidR="007566AE" w:rsidRPr="008F3C65" w:rsidRDefault="007566AE" w:rsidP="007566AE">
            <w:pPr>
              <w:jc w:val="center"/>
              <w:rPr>
                <w:rFonts w:ascii="Arial" w:hAnsi="Arial" w:cs="Arial"/>
                <w:bCs/>
                <w:sz w:val="18"/>
                <w:szCs w:val="18"/>
              </w:rPr>
            </w:pPr>
            <w:r w:rsidRPr="00B365C6">
              <w:rPr>
                <w:rFonts w:ascii="Arial" w:hAnsi="Arial" w:cs="Arial"/>
                <w:bCs/>
                <w:sz w:val="18"/>
                <w:szCs w:val="18"/>
              </w:rPr>
              <w:t>May Hill</w:t>
            </w:r>
          </w:p>
        </w:tc>
      </w:tr>
      <w:tr w:rsidR="007566AE" w:rsidRPr="008F3C65" w14:paraId="454546E6" w14:textId="77777777" w:rsidTr="007566AE">
        <w:trPr>
          <w:trHeight w:val="64"/>
        </w:trPr>
        <w:tc>
          <w:tcPr>
            <w:tcW w:w="1435" w:type="dxa"/>
            <w:shd w:val="clear" w:color="auto" w:fill="FFFFFF" w:themeFill="background1"/>
            <w:noWrap/>
            <w:vAlign w:val="center"/>
          </w:tcPr>
          <w:p w14:paraId="5C5CDDE5" w14:textId="193637CA" w:rsidR="007566AE" w:rsidRPr="00B365C6" w:rsidRDefault="007566AE" w:rsidP="007566AE">
            <w:pPr>
              <w:jc w:val="center"/>
              <w:rPr>
                <w:rFonts w:ascii="Arial" w:hAnsi="Arial" w:cs="Arial"/>
                <w:bCs/>
                <w:sz w:val="18"/>
                <w:szCs w:val="18"/>
              </w:rPr>
            </w:pPr>
            <w:r w:rsidRPr="00B365C6">
              <w:rPr>
                <w:rFonts w:ascii="Arial" w:hAnsi="Arial" w:cs="Arial"/>
                <w:bCs/>
                <w:sz w:val="18"/>
                <w:szCs w:val="18"/>
              </w:rPr>
              <w:t>August 27</w:t>
            </w:r>
          </w:p>
        </w:tc>
        <w:tc>
          <w:tcPr>
            <w:tcW w:w="2445" w:type="dxa"/>
            <w:shd w:val="clear" w:color="auto" w:fill="D9D9D9" w:themeFill="background1" w:themeFillShade="D9"/>
            <w:noWrap/>
            <w:vAlign w:val="center"/>
          </w:tcPr>
          <w:p w14:paraId="71B981F7" w14:textId="3A077F94" w:rsidR="007566AE" w:rsidRPr="00B365C6" w:rsidRDefault="007566AE" w:rsidP="007566AE">
            <w:pPr>
              <w:jc w:val="center"/>
              <w:rPr>
                <w:rFonts w:ascii="Arial" w:hAnsi="Arial" w:cs="Arial"/>
                <w:bCs/>
                <w:sz w:val="18"/>
                <w:szCs w:val="18"/>
              </w:rPr>
            </w:pPr>
            <w:r w:rsidRPr="007B3C99">
              <w:rPr>
                <w:rFonts w:ascii="Arial" w:hAnsi="Arial" w:cs="Arial"/>
                <w:bCs/>
                <w:color w:val="000000"/>
                <w:sz w:val="18"/>
                <w:szCs w:val="18"/>
              </w:rPr>
              <w:t>Jerry &amp; Nonnie Arndt</w:t>
            </w:r>
          </w:p>
        </w:tc>
        <w:tc>
          <w:tcPr>
            <w:tcW w:w="1620" w:type="dxa"/>
            <w:shd w:val="clear" w:color="auto" w:fill="DEEAF6" w:themeFill="accent5" w:themeFillTint="33"/>
            <w:vAlign w:val="center"/>
          </w:tcPr>
          <w:p w14:paraId="74BBD085" w14:textId="05229BC0" w:rsidR="007566AE" w:rsidRDefault="007566AE" w:rsidP="007566AE">
            <w:pPr>
              <w:jc w:val="center"/>
              <w:rPr>
                <w:rFonts w:ascii="Arial" w:hAnsi="Arial" w:cs="Arial"/>
                <w:bCs/>
                <w:sz w:val="18"/>
                <w:szCs w:val="18"/>
              </w:rPr>
            </w:pPr>
            <w:r w:rsidRPr="00B365C6">
              <w:rPr>
                <w:rFonts w:ascii="Arial" w:hAnsi="Arial" w:cs="Arial"/>
                <w:bCs/>
                <w:sz w:val="18"/>
                <w:szCs w:val="18"/>
              </w:rPr>
              <w:t xml:space="preserve">Leslie Mader </w:t>
            </w:r>
          </w:p>
        </w:tc>
        <w:tc>
          <w:tcPr>
            <w:tcW w:w="2245" w:type="dxa"/>
            <w:shd w:val="clear" w:color="auto" w:fill="E2EFD9" w:themeFill="accent6" w:themeFillTint="33"/>
            <w:vAlign w:val="center"/>
          </w:tcPr>
          <w:p w14:paraId="643B7ED1" w14:textId="59CE5537" w:rsidR="007566AE" w:rsidRPr="00B365C6" w:rsidRDefault="007566AE" w:rsidP="007566AE">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597D058B" w14:textId="59F8144F" w:rsidR="007566AE" w:rsidRPr="00B365C6" w:rsidRDefault="007566AE" w:rsidP="007566AE">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2C4A9BBC" w14:textId="5429BF47" w:rsidR="007566AE" w:rsidRPr="00B365C6" w:rsidRDefault="007566AE" w:rsidP="007566AE">
            <w:pPr>
              <w:jc w:val="center"/>
              <w:rPr>
                <w:rFonts w:ascii="Arial" w:hAnsi="Arial" w:cs="Arial"/>
                <w:bCs/>
                <w:sz w:val="18"/>
                <w:szCs w:val="18"/>
              </w:rPr>
            </w:pPr>
            <w:r w:rsidRPr="00B365C6">
              <w:rPr>
                <w:rFonts w:ascii="Arial" w:hAnsi="Arial" w:cs="Arial"/>
                <w:bCs/>
                <w:sz w:val="18"/>
                <w:szCs w:val="18"/>
              </w:rPr>
              <w:t>Jon Hill</w:t>
            </w:r>
          </w:p>
        </w:tc>
      </w:tr>
      <w:tr w:rsidR="007566AE" w:rsidRPr="008F3C65" w14:paraId="3FB629B8" w14:textId="77777777" w:rsidTr="007566AE">
        <w:trPr>
          <w:trHeight w:val="64"/>
        </w:trPr>
        <w:tc>
          <w:tcPr>
            <w:tcW w:w="1435" w:type="dxa"/>
            <w:shd w:val="clear" w:color="auto" w:fill="FFFFFF" w:themeFill="background1"/>
            <w:noWrap/>
            <w:vAlign w:val="center"/>
          </w:tcPr>
          <w:p w14:paraId="0DBDC9F6" w14:textId="5855C964" w:rsidR="007566AE" w:rsidRPr="00B365C6" w:rsidRDefault="007566AE" w:rsidP="007566AE">
            <w:pPr>
              <w:jc w:val="center"/>
              <w:rPr>
                <w:rFonts w:ascii="Arial" w:hAnsi="Arial" w:cs="Arial"/>
                <w:bCs/>
                <w:sz w:val="18"/>
                <w:szCs w:val="18"/>
              </w:rPr>
            </w:pPr>
            <w:r w:rsidRPr="00B365C6">
              <w:rPr>
                <w:rFonts w:ascii="Arial" w:hAnsi="Arial" w:cs="Arial"/>
                <w:bCs/>
                <w:sz w:val="18"/>
                <w:szCs w:val="18"/>
              </w:rPr>
              <w:t>September 3</w:t>
            </w:r>
          </w:p>
        </w:tc>
        <w:tc>
          <w:tcPr>
            <w:tcW w:w="2445" w:type="dxa"/>
            <w:shd w:val="clear" w:color="auto" w:fill="D9D9D9" w:themeFill="background1" w:themeFillShade="D9"/>
            <w:noWrap/>
            <w:vAlign w:val="center"/>
          </w:tcPr>
          <w:p w14:paraId="44F9A521" w14:textId="401DD67D" w:rsidR="007566AE" w:rsidRPr="00B365C6" w:rsidRDefault="007566AE" w:rsidP="007566AE">
            <w:pPr>
              <w:jc w:val="center"/>
              <w:rPr>
                <w:rFonts w:ascii="Arial" w:hAnsi="Arial" w:cs="Arial"/>
                <w:bCs/>
                <w:sz w:val="18"/>
                <w:szCs w:val="18"/>
              </w:rPr>
            </w:pPr>
            <w:r w:rsidRPr="007B3C99">
              <w:rPr>
                <w:rFonts w:ascii="Arial" w:hAnsi="Arial" w:cs="Arial"/>
                <w:bCs/>
                <w:color w:val="000000"/>
                <w:sz w:val="18"/>
                <w:szCs w:val="18"/>
              </w:rPr>
              <w:t>Tim &amp; Farrah Uphoff</w:t>
            </w:r>
          </w:p>
        </w:tc>
        <w:tc>
          <w:tcPr>
            <w:tcW w:w="1620" w:type="dxa"/>
            <w:shd w:val="clear" w:color="auto" w:fill="DEEAF6" w:themeFill="accent5" w:themeFillTint="33"/>
            <w:vAlign w:val="center"/>
          </w:tcPr>
          <w:p w14:paraId="3840B6C2" w14:textId="2D7D56E8" w:rsidR="007566AE" w:rsidRDefault="007566AE" w:rsidP="007566AE">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6DF5D22E" w14:textId="7581F0E6" w:rsidR="007566AE" w:rsidRPr="00B365C6" w:rsidRDefault="007566AE" w:rsidP="007566AE">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0A8D2B52" w14:textId="45EBEA62" w:rsidR="007566AE" w:rsidRPr="00B365C6" w:rsidRDefault="007566AE" w:rsidP="007566AE">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64C39EF6" w14:textId="30E1B1B3" w:rsidR="007566AE" w:rsidRPr="00B365C6" w:rsidRDefault="007566AE" w:rsidP="007566AE">
            <w:pPr>
              <w:jc w:val="center"/>
              <w:rPr>
                <w:rFonts w:ascii="Arial" w:hAnsi="Arial" w:cs="Arial"/>
                <w:bCs/>
                <w:sz w:val="18"/>
                <w:szCs w:val="18"/>
              </w:rPr>
            </w:pPr>
            <w:r w:rsidRPr="00B365C6">
              <w:rPr>
                <w:rFonts w:ascii="Arial" w:hAnsi="Arial" w:cs="Arial"/>
                <w:bCs/>
                <w:sz w:val="18"/>
                <w:szCs w:val="18"/>
              </w:rPr>
              <w:t>Breanna Butler</w:t>
            </w:r>
          </w:p>
        </w:tc>
      </w:tr>
    </w:tbl>
    <w:p w14:paraId="1F427A86" w14:textId="6EEB5B96" w:rsidR="008B7D7D" w:rsidRDefault="000C537A">
      <w:pPr>
        <w:spacing w:after="160" w:line="259" w:lineRule="auto"/>
        <w:rPr>
          <w:rFonts w:ascii="Arial" w:eastAsia="Times New Roman" w:hAnsi="Arial" w:cs="Arial"/>
          <w:b/>
          <w:bCs/>
          <w:sz w:val="22"/>
          <w:szCs w:val="22"/>
        </w:rPr>
      </w:pPr>
      <w:r w:rsidRPr="000C537A">
        <w:rPr>
          <w:rFonts w:ascii="Arial" w:eastAsia="Times New Roman" w:hAnsi="Arial" w:cs="Arial"/>
          <w:b/>
          <w:bCs/>
          <w:sz w:val="22"/>
          <w:szCs w:val="22"/>
        </w:rPr>
        <w:drawing>
          <wp:anchor distT="0" distB="0" distL="114300" distR="114300" simplePos="0" relativeHeight="251849728" behindDoc="1" locked="0" layoutInCell="1" allowOverlap="1" wp14:anchorId="562581AD" wp14:editId="31FAB82F">
            <wp:simplePos x="0" y="0"/>
            <wp:positionH relativeFrom="margin">
              <wp:align>center</wp:align>
            </wp:positionH>
            <wp:positionV relativeFrom="paragraph">
              <wp:posOffset>2171700</wp:posOffset>
            </wp:positionV>
            <wp:extent cx="6496050" cy="2314519"/>
            <wp:effectExtent l="0" t="0" r="0" b="0"/>
            <wp:wrapNone/>
            <wp:docPr id="1686573521" name="Picture 1" descr="A heart drawn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73521" name="Picture 1" descr="A heart drawn on a grey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96050" cy="2314519"/>
                    </a:xfrm>
                    <a:prstGeom prst="rect">
                      <a:avLst/>
                    </a:prstGeom>
                  </pic:spPr>
                </pic:pic>
              </a:graphicData>
            </a:graphic>
            <wp14:sizeRelH relativeFrom="margin">
              <wp14:pctWidth>0</wp14:pctWidth>
            </wp14:sizeRelH>
            <wp14:sizeRelV relativeFrom="margin">
              <wp14:pctHeight>0</wp14:pctHeight>
            </wp14:sizeRelV>
          </wp:anchor>
        </w:drawing>
      </w:r>
      <w:r w:rsidR="007566AE">
        <w:rPr>
          <w:rFonts w:ascii="Arial" w:eastAsia="Times New Roman" w:hAnsi="Arial" w:cs="Arial"/>
          <w:b/>
          <w:bCs/>
          <w:noProof/>
          <w:sz w:val="22"/>
          <w:szCs w:val="22"/>
        </w:rPr>
        <w:drawing>
          <wp:anchor distT="0" distB="0" distL="114300" distR="114300" simplePos="0" relativeHeight="251846656" behindDoc="1" locked="0" layoutInCell="1" allowOverlap="1" wp14:anchorId="07B5DED8" wp14:editId="63887C56">
            <wp:simplePos x="0" y="0"/>
            <wp:positionH relativeFrom="margin">
              <wp:posOffset>962025</wp:posOffset>
            </wp:positionH>
            <wp:positionV relativeFrom="paragraph">
              <wp:posOffset>-106045</wp:posOffset>
            </wp:positionV>
            <wp:extent cx="4933950" cy="2477770"/>
            <wp:effectExtent l="0" t="0" r="0" b="0"/>
            <wp:wrapNone/>
            <wp:docPr id="538793251" name="Picture 1" descr="A group of people play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3251" name="Picture 1" descr="A group of people playing in a fiel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33950" cy="2477770"/>
                    </a:xfrm>
                    <a:prstGeom prst="rect">
                      <a:avLst/>
                    </a:prstGeom>
                  </pic:spPr>
                </pic:pic>
              </a:graphicData>
            </a:graphic>
            <wp14:sizeRelH relativeFrom="margin">
              <wp14:pctWidth>0</wp14:pctWidth>
            </wp14:sizeRelH>
            <wp14:sizeRelV relativeFrom="margin">
              <wp14:pctHeight>0</wp14:pctHeight>
            </wp14:sizeRelV>
          </wp:anchor>
        </w:drawing>
      </w:r>
      <w:r w:rsidR="007566AE" w:rsidRPr="007566AE">
        <w:rPr>
          <w:rFonts w:ascii="Arial" w:eastAsia="Times New Roman" w:hAnsi="Arial" w:cs="Arial"/>
          <w:b/>
          <w:bCs/>
          <w:noProof/>
          <w:sz w:val="22"/>
          <w:szCs w:val="22"/>
        </w:rPr>
        <w:drawing>
          <wp:anchor distT="0" distB="0" distL="114300" distR="114300" simplePos="0" relativeHeight="251848704" behindDoc="1" locked="0" layoutInCell="1" allowOverlap="1" wp14:anchorId="62339839" wp14:editId="03B684EB">
            <wp:simplePos x="0" y="0"/>
            <wp:positionH relativeFrom="margin">
              <wp:posOffset>771525</wp:posOffset>
            </wp:positionH>
            <wp:positionV relativeFrom="paragraph">
              <wp:posOffset>4505325</wp:posOffset>
            </wp:positionV>
            <wp:extent cx="5314950" cy="3385820"/>
            <wp:effectExtent l="0" t="0" r="0" b="5080"/>
            <wp:wrapNone/>
            <wp:docPr id="1022067580" name="Picture 1" descr="A bell tower with a blue sky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580" name="Picture 1" descr="A bell tower with a blue sky and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14950" cy="3385820"/>
                    </a:xfrm>
                    <a:prstGeom prst="rect">
                      <a:avLst/>
                    </a:prstGeom>
                  </pic:spPr>
                </pic:pic>
              </a:graphicData>
            </a:graphic>
          </wp:anchor>
        </w:drawing>
      </w:r>
      <w:r w:rsidR="008B7D7D">
        <w:rPr>
          <w:rFonts w:ascii="Arial" w:eastAsia="Times New Roman" w:hAnsi="Arial" w:cs="Arial"/>
          <w:b/>
          <w:bCs/>
          <w:sz w:val="22"/>
          <w:szCs w:val="22"/>
        </w:rPr>
        <w:br w:type="page"/>
      </w:r>
    </w:p>
    <w:tbl>
      <w:tblPr>
        <w:tblStyle w:val="TableGrid"/>
        <w:tblpPr w:leftFromText="187" w:rightFromText="187" w:vertAnchor="text" w:horzAnchor="margin" w:tblpY="11918"/>
        <w:tblW w:w="10795" w:type="dxa"/>
        <w:tblLook w:val="04A0" w:firstRow="1" w:lastRow="0" w:firstColumn="1" w:lastColumn="0" w:noHBand="0" w:noVBand="1"/>
      </w:tblPr>
      <w:tblGrid>
        <w:gridCol w:w="2245"/>
        <w:gridCol w:w="1620"/>
        <w:gridCol w:w="6930"/>
      </w:tblGrid>
      <w:tr w:rsidR="005745D1" w:rsidRPr="00092754" w14:paraId="00B13C92" w14:textId="77777777" w:rsidTr="007566AE">
        <w:trPr>
          <w:trHeight w:val="168"/>
        </w:trPr>
        <w:tc>
          <w:tcPr>
            <w:tcW w:w="10795" w:type="dxa"/>
            <w:gridSpan w:val="3"/>
            <w:shd w:val="clear" w:color="auto" w:fill="FFFFFF" w:themeFill="background1"/>
          </w:tcPr>
          <w:p w14:paraId="00C42AF9" w14:textId="0CA84395" w:rsidR="005745D1" w:rsidRPr="00092754" w:rsidRDefault="005745D1" w:rsidP="007566AE">
            <w:pPr>
              <w:jc w:val="center"/>
              <w:rPr>
                <w:rFonts w:ascii="Arial" w:hAnsi="Arial" w:cs="Arial"/>
                <w:b/>
                <w:bCs/>
                <w:sz w:val="20"/>
                <w:szCs w:val="20"/>
              </w:rPr>
            </w:pPr>
            <w:r w:rsidRPr="00092754">
              <w:rPr>
                <w:rFonts w:ascii="Arial" w:hAnsi="Arial" w:cs="Arial"/>
                <w:b/>
                <w:bCs/>
                <w:sz w:val="20"/>
                <w:szCs w:val="20"/>
              </w:rPr>
              <w:lastRenderedPageBreak/>
              <w:t>Coming up at GSLC</w:t>
            </w:r>
          </w:p>
        </w:tc>
      </w:tr>
      <w:tr w:rsidR="007566AE" w:rsidRPr="00092754" w14:paraId="43C7F93A" w14:textId="77777777" w:rsidTr="007566AE">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064577EF" w:rsidR="007566AE" w:rsidRPr="00092754" w:rsidRDefault="007566AE" w:rsidP="007566AE">
            <w:pPr>
              <w:rPr>
                <w:rFonts w:ascii="Arial" w:hAnsi="Arial" w:cs="Arial"/>
                <w:sz w:val="20"/>
                <w:szCs w:val="20"/>
              </w:rPr>
            </w:pPr>
            <w:r>
              <w:rPr>
                <w:rFonts w:ascii="Arial" w:hAnsi="Arial" w:cs="Arial"/>
                <w:sz w:val="20"/>
                <w:szCs w:val="20"/>
              </w:rPr>
              <w:t>Sunday, August 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2C8ACC19" w:rsidR="007566AE" w:rsidRPr="00092754" w:rsidRDefault="007566AE" w:rsidP="007566AE">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7898B05" w14:textId="77777777" w:rsidR="007566AE" w:rsidRPr="001530FC" w:rsidRDefault="007566AE" w:rsidP="007566AE">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42A6F930" w14:textId="77777777" w:rsidR="007566AE" w:rsidRDefault="007566AE" w:rsidP="007566AE">
            <w:pPr>
              <w:pStyle w:val="ListParagraph"/>
              <w:numPr>
                <w:ilvl w:val="0"/>
                <w:numId w:val="12"/>
              </w:numPr>
              <w:ind w:left="176" w:hanging="184"/>
              <w:rPr>
                <w:rFonts w:ascii="Arial" w:hAnsi="Arial" w:cs="Arial"/>
                <w:sz w:val="20"/>
                <w:szCs w:val="20"/>
              </w:rPr>
            </w:pPr>
            <w:r>
              <w:rPr>
                <w:rFonts w:ascii="Arial" w:hAnsi="Arial" w:cs="Arial"/>
                <w:sz w:val="20"/>
                <w:szCs w:val="20"/>
              </w:rPr>
              <w:t>10</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A2836B8" w14:textId="1AB26D06" w:rsidR="007566AE" w:rsidRPr="00092754" w:rsidRDefault="007566AE" w:rsidP="007566AE">
            <w:pPr>
              <w:pStyle w:val="ListParagraph"/>
              <w:numPr>
                <w:ilvl w:val="0"/>
                <w:numId w:val="12"/>
              </w:numPr>
              <w:ind w:left="176" w:hanging="184"/>
              <w:rPr>
                <w:rFonts w:ascii="Arial" w:hAnsi="Arial" w:cs="Arial"/>
                <w:sz w:val="20"/>
                <w:szCs w:val="20"/>
              </w:rPr>
            </w:pPr>
            <w:r>
              <w:rPr>
                <w:rFonts w:ascii="Arial" w:hAnsi="Arial" w:cs="Arial"/>
                <w:sz w:val="20"/>
                <w:szCs w:val="20"/>
              </w:rPr>
              <w:t>Matthew 14:13-21; Christ feeding five thousand.</w:t>
            </w:r>
          </w:p>
        </w:tc>
      </w:tr>
      <w:tr w:rsidR="007566AE" w:rsidRPr="00092754" w14:paraId="7152B7A9" w14:textId="77777777" w:rsidTr="007566AE">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77F861B7" w:rsidR="007566AE" w:rsidRPr="00092754" w:rsidRDefault="007566AE" w:rsidP="007566AE">
            <w:pPr>
              <w:rPr>
                <w:rFonts w:ascii="Arial" w:hAnsi="Arial" w:cs="Arial"/>
                <w:sz w:val="20"/>
                <w:szCs w:val="20"/>
              </w:rPr>
            </w:pPr>
            <w:r>
              <w:rPr>
                <w:rFonts w:ascii="Arial" w:hAnsi="Arial" w:cs="Arial"/>
                <w:sz w:val="20"/>
                <w:szCs w:val="20"/>
              </w:rPr>
              <w:t>Tuesday, August 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6A9363E7" w:rsidR="007566AE" w:rsidRPr="00092754" w:rsidRDefault="007566AE" w:rsidP="007566AE">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66CFC15F" w:rsidR="007566AE" w:rsidRPr="00092754" w:rsidRDefault="007566AE" w:rsidP="007566AE">
            <w:pPr>
              <w:rPr>
                <w:rFonts w:ascii="Arial" w:hAnsi="Arial" w:cs="Arial"/>
                <w:sz w:val="20"/>
                <w:szCs w:val="20"/>
              </w:rPr>
            </w:pPr>
            <w:r>
              <w:rPr>
                <w:rFonts w:ascii="Arial" w:hAnsi="Arial" w:cs="Arial"/>
                <w:sz w:val="20"/>
                <w:szCs w:val="20"/>
              </w:rPr>
              <w:t>Council Meeting</w:t>
            </w:r>
          </w:p>
        </w:tc>
      </w:tr>
      <w:tr w:rsidR="007566AE" w:rsidRPr="00092754" w14:paraId="00DDF742" w14:textId="77777777" w:rsidTr="007566AE">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4B3A5332" w:rsidR="007566AE" w:rsidRPr="00092754" w:rsidRDefault="007566AE" w:rsidP="007566AE">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037C1C13" w:rsidR="007566AE" w:rsidRPr="00092754" w:rsidRDefault="007566AE" w:rsidP="007566AE">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7EC6FCFE" w:rsidR="007566AE" w:rsidRPr="00092754" w:rsidRDefault="007566AE" w:rsidP="007566AE">
            <w:pPr>
              <w:rPr>
                <w:rFonts w:ascii="Arial" w:hAnsi="Arial" w:cs="Arial"/>
                <w:sz w:val="20"/>
                <w:szCs w:val="20"/>
              </w:rPr>
            </w:pPr>
            <w:r>
              <w:rPr>
                <w:rFonts w:ascii="Arial" w:hAnsi="Arial" w:cs="Arial"/>
                <w:sz w:val="20"/>
                <w:szCs w:val="20"/>
              </w:rPr>
              <w:t>AA Meeting</w:t>
            </w:r>
          </w:p>
        </w:tc>
      </w:tr>
      <w:tr w:rsidR="007566AE" w:rsidRPr="00092754" w14:paraId="322CE0FE" w14:textId="77777777" w:rsidTr="007566AE">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09702DC2" w:rsidR="007566AE" w:rsidRPr="00092754" w:rsidRDefault="007566AE" w:rsidP="007566AE">
            <w:pPr>
              <w:rPr>
                <w:rFonts w:ascii="Arial" w:hAnsi="Arial" w:cs="Arial"/>
                <w:sz w:val="20"/>
                <w:szCs w:val="20"/>
              </w:rPr>
            </w:pPr>
            <w:r>
              <w:rPr>
                <w:rFonts w:ascii="Arial" w:hAnsi="Arial" w:cs="Arial"/>
                <w:sz w:val="20"/>
                <w:szCs w:val="20"/>
              </w:rPr>
              <w:t>Wednesday, August 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79C2E9FE" w:rsidR="007566AE" w:rsidRPr="00092754" w:rsidRDefault="007566AE" w:rsidP="007566AE">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83FB" w14:textId="649063BA" w:rsidR="007566AE" w:rsidRPr="00092754" w:rsidRDefault="007566AE" w:rsidP="007566AE">
            <w:pPr>
              <w:ind w:left="-8"/>
              <w:rPr>
                <w:rFonts w:ascii="Arial" w:hAnsi="Arial" w:cs="Arial"/>
                <w:sz w:val="20"/>
                <w:szCs w:val="20"/>
              </w:rPr>
            </w:pPr>
            <w:r>
              <w:rPr>
                <w:rFonts w:ascii="Arial" w:hAnsi="Arial" w:cs="Arial"/>
                <w:sz w:val="20"/>
                <w:szCs w:val="20"/>
              </w:rPr>
              <w:t>Pub Theology</w:t>
            </w:r>
          </w:p>
        </w:tc>
      </w:tr>
      <w:tr w:rsidR="007566AE" w:rsidRPr="00092754" w14:paraId="3518EDCC" w14:textId="77777777" w:rsidTr="007566AE">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701E8" w14:textId="7492671C" w:rsidR="007566AE" w:rsidRDefault="007566AE" w:rsidP="007566AE">
            <w:pPr>
              <w:rPr>
                <w:rFonts w:ascii="Arial" w:hAnsi="Arial" w:cs="Arial"/>
                <w:sz w:val="20"/>
                <w:szCs w:val="20"/>
              </w:rPr>
            </w:pPr>
            <w:r>
              <w:rPr>
                <w:rFonts w:ascii="Arial" w:hAnsi="Arial" w:cs="Arial"/>
                <w:sz w:val="20"/>
                <w:szCs w:val="20"/>
              </w:rPr>
              <w:t>Sunday, August 13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05AF" w14:textId="712C3B6B" w:rsidR="007566AE" w:rsidRDefault="007566AE" w:rsidP="007566AE">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B18EFC9" w14:textId="77777777" w:rsidR="007566AE" w:rsidRPr="001530FC" w:rsidRDefault="007566AE" w:rsidP="007566AE">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5B8DACC9" w14:textId="77777777" w:rsidR="007566AE" w:rsidRDefault="007566AE" w:rsidP="007566AE">
            <w:pPr>
              <w:pStyle w:val="ListParagraph"/>
              <w:numPr>
                <w:ilvl w:val="0"/>
                <w:numId w:val="12"/>
              </w:numPr>
              <w:ind w:left="176" w:hanging="184"/>
              <w:rPr>
                <w:rFonts w:ascii="Arial" w:hAnsi="Arial" w:cs="Arial"/>
                <w:sz w:val="20"/>
                <w:szCs w:val="20"/>
              </w:rPr>
            </w:pPr>
            <w:r>
              <w:rPr>
                <w:rFonts w:ascii="Arial" w:hAnsi="Arial" w:cs="Arial"/>
                <w:sz w:val="20"/>
                <w:szCs w:val="20"/>
              </w:rPr>
              <w:t>11</w:t>
            </w:r>
            <w:proofErr w:type="gramStart"/>
            <w:r w:rsidRPr="00DD7733">
              <w:rPr>
                <w:rFonts w:ascii="Arial" w:hAnsi="Arial" w:cs="Arial"/>
                <w:sz w:val="20"/>
                <w:szCs w:val="20"/>
                <w:vertAlign w:val="superscript"/>
              </w:rPr>
              <w:t>th</w:t>
            </w:r>
            <w:r>
              <w:rPr>
                <w:rFonts w:ascii="Arial" w:hAnsi="Arial" w:cs="Arial"/>
                <w:sz w:val="20"/>
                <w:szCs w:val="20"/>
              </w:rPr>
              <w:t xml:space="preserve">  Sunday</w:t>
            </w:r>
            <w:proofErr w:type="gramEnd"/>
            <w:r>
              <w:rPr>
                <w:rFonts w:ascii="Arial" w:hAnsi="Arial" w:cs="Arial"/>
                <w:sz w:val="20"/>
                <w:szCs w:val="20"/>
              </w:rPr>
              <w:t xml:space="preserve"> after Pentecost</w:t>
            </w:r>
          </w:p>
          <w:p w14:paraId="0533F3B4" w14:textId="04696D2B" w:rsidR="007566AE" w:rsidRPr="001530FC" w:rsidRDefault="007566AE" w:rsidP="007566AE">
            <w:pPr>
              <w:pStyle w:val="ListParagraph"/>
              <w:numPr>
                <w:ilvl w:val="0"/>
                <w:numId w:val="12"/>
              </w:numPr>
              <w:ind w:left="176" w:hanging="184"/>
              <w:rPr>
                <w:rFonts w:ascii="Arial" w:hAnsi="Arial" w:cs="Arial"/>
                <w:sz w:val="20"/>
                <w:szCs w:val="20"/>
              </w:rPr>
            </w:pPr>
            <w:r>
              <w:rPr>
                <w:rFonts w:ascii="Arial" w:hAnsi="Arial" w:cs="Arial"/>
                <w:sz w:val="20"/>
                <w:szCs w:val="20"/>
              </w:rPr>
              <w:t xml:space="preserve">Matthew 14:22-33; </w:t>
            </w:r>
            <w:proofErr w:type="gramStart"/>
            <w:r>
              <w:rPr>
                <w:rFonts w:ascii="Arial" w:hAnsi="Arial" w:cs="Arial"/>
                <w:sz w:val="20"/>
                <w:szCs w:val="20"/>
              </w:rPr>
              <w:t>Jesus</w:t>
            </w:r>
            <w:proofErr w:type="gramEnd"/>
            <w:r>
              <w:rPr>
                <w:rFonts w:ascii="Arial" w:hAnsi="Arial" w:cs="Arial"/>
                <w:sz w:val="20"/>
                <w:szCs w:val="20"/>
              </w:rPr>
              <w:t xml:space="preserve"> walking on the sea.</w:t>
            </w:r>
          </w:p>
        </w:tc>
      </w:tr>
    </w:tbl>
    <w:p w14:paraId="39BB60F5" w14:textId="7D3EDD2E" w:rsidR="0076764E" w:rsidRPr="00092754" w:rsidRDefault="007566AE" w:rsidP="0072426D">
      <w:pPr>
        <w:ind w:left="270"/>
        <w:rPr>
          <w:rFonts w:ascii="Arial" w:eastAsia="Times New Roman" w:hAnsi="Arial" w:cs="Arial"/>
          <w:b/>
          <w:bCs/>
          <w:sz w:val="22"/>
          <w:szCs w:val="22"/>
        </w:rPr>
      </w:pPr>
      <w:r w:rsidRPr="00092754">
        <w:rPr>
          <w:noProof/>
        </w:rPr>
        <w:drawing>
          <wp:anchor distT="36576" distB="36576" distL="36576" distR="36576" simplePos="0" relativeHeight="251657728" behindDoc="0" locked="0" layoutInCell="1" allowOverlap="1" wp14:anchorId="08241708" wp14:editId="04BB3EBB">
            <wp:simplePos x="0" y="0"/>
            <wp:positionH relativeFrom="margin">
              <wp:posOffset>-123825</wp:posOffset>
            </wp:positionH>
            <wp:positionV relativeFrom="paragraph">
              <wp:posOffset>-228600</wp:posOffset>
            </wp:positionV>
            <wp:extent cx="4685030" cy="2314575"/>
            <wp:effectExtent l="0" t="0" r="1270" b="9525"/>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5766" t="30757" r="31526" b="10934"/>
                    <a:stretch>
                      <a:fillRect/>
                    </a:stretch>
                  </pic:blipFill>
                  <pic:spPr bwMode="auto">
                    <a:xfrm>
                      <a:off x="0" y="0"/>
                      <a:ext cx="4685030" cy="2314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D6E49B" w14:textId="6FB8199B" w:rsidR="00313EE5" w:rsidRPr="004C79C9" w:rsidRDefault="007566AE" w:rsidP="0072426D">
      <w:pPr>
        <w:spacing w:after="160" w:line="259" w:lineRule="auto"/>
        <w:rPr>
          <w:rFonts w:ascii="Arial" w:eastAsia="Times New Roman" w:hAnsi="Arial" w:cs="Arial"/>
          <w:b/>
          <w:bCs/>
          <w:sz w:val="22"/>
          <w:szCs w:val="22"/>
        </w:rPr>
      </w:pPr>
      <w:r w:rsidRPr="00092754">
        <w:rPr>
          <w:noProof/>
        </w:rPr>
        <mc:AlternateContent>
          <mc:Choice Requires="wps">
            <w:drawing>
              <wp:anchor distT="0" distB="0" distL="114300" distR="114300" simplePos="0" relativeHeight="251807744" behindDoc="0" locked="0" layoutInCell="1" allowOverlap="1" wp14:anchorId="5E443CBA" wp14:editId="6E3FE805">
                <wp:simplePos x="0" y="0"/>
                <wp:positionH relativeFrom="column">
                  <wp:posOffset>4600575</wp:posOffset>
                </wp:positionH>
                <wp:positionV relativeFrom="paragraph">
                  <wp:posOffset>20320</wp:posOffset>
                </wp:positionV>
                <wp:extent cx="2409825" cy="1362075"/>
                <wp:effectExtent l="19050" t="95250" r="47625" b="28575"/>
                <wp:wrapNone/>
                <wp:docPr id="1332766" name="Text Box 1"/>
                <wp:cNvGraphicFramePr/>
                <a:graphic xmlns:a="http://schemas.openxmlformats.org/drawingml/2006/main">
                  <a:graphicData uri="http://schemas.microsoft.com/office/word/2010/wordprocessingShape">
                    <wps:wsp>
                      <wps:cNvSpPr txBox="1"/>
                      <wps:spPr>
                        <a:xfrm>
                          <a:off x="0" y="0"/>
                          <a:ext cx="2409825" cy="1362075"/>
                        </a:xfrm>
                        <a:custGeom>
                          <a:avLst/>
                          <a:gdLst>
                            <a:gd name="connsiteX0" fmla="*/ 0 w 2409825"/>
                            <a:gd name="connsiteY0" fmla="*/ 0 h 1362075"/>
                            <a:gd name="connsiteX1" fmla="*/ 2409825 w 2409825"/>
                            <a:gd name="connsiteY1" fmla="*/ 0 h 1362075"/>
                            <a:gd name="connsiteX2" fmla="*/ 2409825 w 2409825"/>
                            <a:gd name="connsiteY2" fmla="*/ 1362075 h 1362075"/>
                            <a:gd name="connsiteX3" fmla="*/ 0 w 2409825"/>
                            <a:gd name="connsiteY3" fmla="*/ 1362075 h 1362075"/>
                            <a:gd name="connsiteX4" fmla="*/ 0 w 2409825"/>
                            <a:gd name="connsiteY4" fmla="*/ 0 h 1362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9825" h="1362075" fill="none" extrusionOk="0">
                              <a:moveTo>
                                <a:pt x="0" y="0"/>
                              </a:moveTo>
                              <a:cubicBezTo>
                                <a:pt x="497960" y="-33775"/>
                                <a:pt x="1546557" y="138873"/>
                                <a:pt x="2409825" y="0"/>
                              </a:cubicBezTo>
                              <a:cubicBezTo>
                                <a:pt x="2324770" y="648609"/>
                                <a:pt x="2429992" y="780953"/>
                                <a:pt x="2409825" y="1362075"/>
                              </a:cubicBezTo>
                              <a:cubicBezTo>
                                <a:pt x="1383029" y="1224745"/>
                                <a:pt x="384193" y="1224219"/>
                                <a:pt x="0" y="1362075"/>
                              </a:cubicBezTo>
                              <a:cubicBezTo>
                                <a:pt x="-11773" y="1070511"/>
                                <a:pt x="27489" y="403676"/>
                                <a:pt x="0" y="0"/>
                              </a:cubicBezTo>
                              <a:close/>
                            </a:path>
                            <a:path w="2409825" h="1362075" stroke="0" extrusionOk="0">
                              <a:moveTo>
                                <a:pt x="0" y="0"/>
                              </a:moveTo>
                              <a:cubicBezTo>
                                <a:pt x="366622" y="-101487"/>
                                <a:pt x="1828409" y="-162162"/>
                                <a:pt x="2409825" y="0"/>
                              </a:cubicBezTo>
                              <a:cubicBezTo>
                                <a:pt x="2296286" y="313390"/>
                                <a:pt x="2455156" y="1021425"/>
                                <a:pt x="2409825" y="1362075"/>
                              </a:cubicBezTo>
                              <a:cubicBezTo>
                                <a:pt x="1730860" y="1412140"/>
                                <a:pt x="289413" y="1203626"/>
                                <a:pt x="0" y="1362075"/>
                              </a:cubicBezTo>
                              <a:cubicBezTo>
                                <a:pt x="109220" y="974711"/>
                                <a:pt x="-1107" y="58565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362.25pt;margin-top:1.6pt;width:189.75pt;height:10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78D5C635">
            <wp:simplePos x="0" y="0"/>
            <wp:positionH relativeFrom="margin">
              <wp:posOffset>3525520</wp:posOffset>
            </wp:positionH>
            <wp:positionV relativeFrom="paragraph">
              <wp:posOffset>1903095</wp:posOffset>
            </wp:positionV>
            <wp:extent cx="3342005" cy="2227580"/>
            <wp:effectExtent l="0" t="0" r="0" b="127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2005" cy="2227580"/>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w:drawing>
          <wp:anchor distT="0" distB="0" distL="114300" distR="114300" simplePos="0" relativeHeight="251649536" behindDoc="0" locked="0" layoutInCell="1" allowOverlap="1" wp14:anchorId="2A020D1F" wp14:editId="61AE8C6B">
            <wp:simplePos x="0" y="0"/>
            <wp:positionH relativeFrom="margin">
              <wp:posOffset>4322445</wp:posOffset>
            </wp:positionH>
            <wp:positionV relativeFrom="paragraph">
              <wp:posOffset>4163060</wp:posOffset>
            </wp:positionV>
            <wp:extent cx="2278023" cy="3197225"/>
            <wp:effectExtent l="0" t="0" r="8255" b="317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8023" cy="3197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2D171A7F" wp14:editId="4F08B0CC">
            <wp:simplePos x="0" y="0"/>
            <wp:positionH relativeFrom="margin">
              <wp:posOffset>229235</wp:posOffset>
            </wp:positionH>
            <wp:positionV relativeFrom="paragraph">
              <wp:posOffset>4775835</wp:posOffset>
            </wp:positionV>
            <wp:extent cx="3743325" cy="2498090"/>
            <wp:effectExtent l="0" t="0" r="9525"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3325" cy="24980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40512" behindDoc="0" locked="0" layoutInCell="1" allowOverlap="1" wp14:anchorId="430267E0" wp14:editId="66628501">
            <wp:simplePos x="0" y="0"/>
            <wp:positionH relativeFrom="margin">
              <wp:posOffset>-200025</wp:posOffset>
            </wp:positionH>
            <wp:positionV relativeFrom="paragraph">
              <wp:posOffset>2042160</wp:posOffset>
            </wp:positionV>
            <wp:extent cx="3504734"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4734" cy="2630170"/>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537A"/>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26D8"/>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1F7D67"/>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43"/>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0E5"/>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13FB"/>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566AE"/>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46D"/>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42D"/>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9D0"/>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4FFC"/>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E7AF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8</Pages>
  <Words>1670</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2023-08-02T17:15:00Z</cp:lastPrinted>
  <dcterms:created xsi:type="dcterms:W3CDTF">2023-06-28T18:16:00Z</dcterms:created>
  <dcterms:modified xsi:type="dcterms:W3CDTF">2023-08-03T16:00:00Z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